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65" w:rsidRDefault="00A16C7E" w:rsidP="006D5C65">
      <w:pPr>
        <w:jc w:val="right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6.55pt;margin-top:3.3pt;width:436.45pt;height:44.9pt;z-index:251658240" adj="10638" fillcolor="#9476ea" strokeweight="1.25pt">
            <v:fill color2="#333"/>
            <v:textpath style="font-family:&quot;Georgia&quot;;font-size:32pt;font-weight:bold;v-text-kern:t" trim="t" fitpath="t" string="Самый РУССКИЙ Новый Год!"/>
          </v:shape>
        </w:pict>
      </w:r>
      <w:r w:rsidR="00512C39">
        <w:rPr>
          <w:rFonts w:ascii="Georgia" w:hAnsi="Georgia"/>
          <w:b/>
          <w:bCs/>
          <w:i/>
          <w:iCs/>
          <w:noProof/>
        </w:rPr>
        <w:drawing>
          <wp:anchor distT="0" distB="0" distL="114300" distR="114300" simplePos="0" relativeHeight="251660288" behindDoc="0" locked="0" layoutInCell="1" allowOverlap="0" wp14:anchorId="465420B1" wp14:editId="24770C5B">
            <wp:simplePos x="0" y="0"/>
            <wp:positionH relativeFrom="column">
              <wp:posOffset>3313</wp:posOffset>
            </wp:positionH>
            <wp:positionV relativeFrom="paragraph">
              <wp:posOffset>2098</wp:posOffset>
            </wp:positionV>
            <wp:extent cx="763270" cy="676275"/>
            <wp:effectExtent l="0" t="0" r="0" b="0"/>
            <wp:wrapNone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ot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C39" w:rsidRDefault="00512C39" w:rsidP="006D5C65">
      <w:pPr>
        <w:jc w:val="right"/>
        <w:rPr>
          <w:rFonts w:ascii="Georgia" w:hAnsi="Georgia"/>
          <w:b/>
          <w:bCs/>
          <w:i/>
          <w:iCs/>
        </w:rPr>
      </w:pPr>
    </w:p>
    <w:p w:rsidR="00F130CA" w:rsidRDefault="00F130CA" w:rsidP="006D5C65">
      <w:pPr>
        <w:jc w:val="right"/>
        <w:rPr>
          <w:rFonts w:ascii="Georgia" w:hAnsi="Georgia"/>
          <w:b/>
          <w:bCs/>
          <w:i/>
          <w:iCs/>
        </w:rPr>
      </w:pPr>
    </w:p>
    <w:p w:rsidR="009A4B39" w:rsidRDefault="009A4B39" w:rsidP="00DC06C7">
      <w:pPr>
        <w:rPr>
          <w:rFonts w:ascii="Georgia" w:hAnsi="Georgia"/>
          <w:b/>
          <w:color w:val="000000" w:themeColor="text1"/>
          <w:sz w:val="22"/>
          <w:szCs w:val="22"/>
        </w:rPr>
      </w:pPr>
    </w:p>
    <w:p w:rsidR="004A5B80" w:rsidRDefault="004A5B80" w:rsidP="00A36B19">
      <w:pPr>
        <w:pStyle w:val="a8"/>
        <w:spacing w:before="0" w:beforeAutospacing="0" w:after="0" w:afterAutospacing="0" w:line="276" w:lineRule="auto"/>
        <w:jc w:val="center"/>
        <w:rPr>
          <w:rFonts w:ascii="Georgia" w:hAnsi="Georgia" w:cs="Arial"/>
          <w:i/>
          <w:sz w:val="18"/>
          <w:szCs w:val="18"/>
          <w:shd w:val="clear" w:color="auto" w:fill="FFFFFF"/>
        </w:rPr>
      </w:pPr>
    </w:p>
    <w:p w:rsidR="00A36B19" w:rsidRDefault="00A36B19" w:rsidP="00A36B19">
      <w:pPr>
        <w:pStyle w:val="a8"/>
        <w:spacing w:before="0" w:beforeAutospacing="0" w:after="0" w:afterAutospacing="0" w:line="276" w:lineRule="auto"/>
        <w:jc w:val="center"/>
        <w:rPr>
          <w:rFonts w:ascii="Georgia" w:hAnsi="Georgia" w:cs="Arial"/>
          <w:i/>
          <w:sz w:val="18"/>
          <w:szCs w:val="18"/>
          <w:shd w:val="clear" w:color="auto" w:fill="FFFFFF"/>
        </w:rPr>
      </w:pPr>
      <w:r w:rsidRPr="00A36B19">
        <w:rPr>
          <w:rFonts w:ascii="Georgia" w:hAnsi="Georgia" w:cs="Arial"/>
          <w:i/>
          <w:sz w:val="18"/>
          <w:szCs w:val="18"/>
          <w:shd w:val="clear" w:color="auto" w:fill="FFFFFF"/>
        </w:rPr>
        <w:t>НОВОГОДНЯЯ НОЧЬ - это время, когда случаются чудеса и сбываются самые смелые мечты! Это ночь, которую каждый стремится провести незабываемо!</w:t>
      </w:r>
      <w:r w:rsidR="00335561">
        <w:rPr>
          <w:rFonts w:ascii="Georgia" w:hAnsi="Georgia" w:cs="Arial"/>
          <w:i/>
          <w:sz w:val="18"/>
          <w:szCs w:val="18"/>
          <w:shd w:val="clear" w:color="auto" w:fill="FFFFFF"/>
        </w:rPr>
        <w:t xml:space="preserve"> </w:t>
      </w:r>
      <w:r w:rsidR="00335561" w:rsidRPr="00335561">
        <w:rPr>
          <w:rFonts w:ascii="Georgia" w:hAnsi="Georgia" w:cs="Arial"/>
          <w:i/>
          <w:sz w:val="18"/>
          <w:szCs w:val="18"/>
          <w:shd w:val="clear" w:color="auto" w:fill="FFFFFF"/>
        </w:rPr>
        <w:t>А еще всю ночь мы вспоминаем Новогодние фильмы, традиции Нового года, загадываем любовные желания, пьем шампанское!!!</w:t>
      </w:r>
    </w:p>
    <w:p w:rsidR="00837ED4" w:rsidRPr="007F0E48" w:rsidRDefault="00837ED4" w:rsidP="00837ED4">
      <w:pPr>
        <w:pStyle w:val="a8"/>
        <w:spacing w:before="0" w:beforeAutospacing="0" w:after="0" w:afterAutospacing="0" w:line="276" w:lineRule="auto"/>
        <w:jc w:val="center"/>
        <w:rPr>
          <w:rFonts w:ascii="Georgia" w:hAnsi="Georgia" w:cs="Arial"/>
          <w:i/>
          <w:sz w:val="18"/>
          <w:szCs w:val="18"/>
          <w:shd w:val="clear" w:color="auto" w:fill="FFFFFF"/>
        </w:rPr>
      </w:pPr>
      <w:r w:rsidRPr="009E3B8D">
        <w:rPr>
          <w:rFonts w:ascii="Georgia" w:hAnsi="Georgia" w:cs="Arial"/>
          <w:i/>
          <w:sz w:val="18"/>
          <w:szCs w:val="18"/>
          <w:shd w:val="clear" w:color="auto" w:fill="FFFFFF"/>
        </w:rPr>
        <w:t>Мы побываем в тех местах Москвы, которые так или иначе связаны со съемками трех всеми нами любимых фильмов "Карнавальная ночь", "Ирония Судьбы, или с Легким паром!", "Чародеи".</w:t>
      </w:r>
    </w:p>
    <w:p w:rsidR="00837ED4" w:rsidRDefault="00837ED4" w:rsidP="00837ED4">
      <w:pPr>
        <w:pStyle w:val="a8"/>
        <w:spacing w:before="0" w:beforeAutospacing="0" w:after="0" w:afterAutospacing="0" w:line="276" w:lineRule="auto"/>
        <w:jc w:val="center"/>
        <w:rPr>
          <w:rFonts w:ascii="Georgia" w:hAnsi="Georgia" w:cs="Arial"/>
          <w:i/>
          <w:sz w:val="18"/>
          <w:szCs w:val="18"/>
          <w:shd w:val="clear" w:color="auto" w:fill="FFFFFF"/>
        </w:rPr>
      </w:pPr>
      <w:r w:rsidRPr="009E3B8D">
        <w:rPr>
          <w:rFonts w:ascii="Georgia" w:hAnsi="Georgia" w:cs="Arial"/>
          <w:i/>
          <w:sz w:val="18"/>
          <w:szCs w:val="18"/>
          <w:shd w:val="clear" w:color="auto" w:fill="FFFFFF"/>
        </w:rPr>
        <w:t>С детских лет мы все любим кино. В давние годы, когда многие из вас были маленькими, у советского человека и развлечений-то, кроме кино, не было. Хороший фильм становился событием. </w:t>
      </w:r>
      <w:r>
        <w:rPr>
          <w:rFonts w:ascii="Georgia" w:hAnsi="Georgia" w:cs="Arial"/>
          <w:i/>
          <w:sz w:val="18"/>
          <w:szCs w:val="18"/>
          <w:shd w:val="clear" w:color="auto" w:fill="FFFFFF"/>
        </w:rPr>
        <w:t xml:space="preserve">Нам </w:t>
      </w:r>
      <w:r w:rsidRPr="009E3B8D">
        <w:rPr>
          <w:rFonts w:ascii="Georgia" w:hAnsi="Georgia" w:cs="Arial"/>
          <w:i/>
          <w:sz w:val="18"/>
          <w:szCs w:val="18"/>
          <w:shd w:val="clear" w:color="auto" w:fill="FFFFFF"/>
        </w:rPr>
        <w:t>всегда было страшно интересно: как это чудо сделано изнутри? Как это актеры срываются в пропасть, кувыркаются с лошадей, падают, как будто их взаправду застрелили? Что они там на самом деле едят и пьют?</w:t>
      </w:r>
    </w:p>
    <w:p w:rsidR="0084134F" w:rsidRDefault="005D0EA6" w:rsidP="0084134F">
      <w:pPr>
        <w:rPr>
          <w:rFonts w:ascii="Georgia" w:hAnsi="Georgia" w:cs="Arial"/>
          <w:b/>
          <w:color w:val="000000" w:themeColor="text1"/>
          <w:sz w:val="18"/>
          <w:szCs w:val="22"/>
        </w:rPr>
      </w:pPr>
      <w:r>
        <w:rPr>
          <w:rFonts w:ascii="Georgia" w:hAnsi="Georgia" w:cs="Arial"/>
          <w:b/>
          <w:color w:val="000000" w:themeColor="text1"/>
          <w:sz w:val="18"/>
          <w:szCs w:val="22"/>
        </w:rPr>
        <w:t>Дата выезда: 30.12.201</w:t>
      </w:r>
      <w:r w:rsidR="00DA45B9">
        <w:rPr>
          <w:rFonts w:ascii="Georgia" w:hAnsi="Georgia" w:cs="Arial"/>
          <w:b/>
          <w:color w:val="000000" w:themeColor="text1"/>
          <w:sz w:val="18"/>
          <w:szCs w:val="22"/>
        </w:rPr>
        <w:t>7</w:t>
      </w:r>
    </w:p>
    <w:p w:rsidR="00FB57D2" w:rsidRPr="00E14D7B" w:rsidRDefault="00E56A6B" w:rsidP="00E14D7B">
      <w:pPr>
        <w:jc w:val="center"/>
        <w:rPr>
          <w:sz w:val="22"/>
        </w:rPr>
      </w:pPr>
      <w:r w:rsidRPr="007156D5">
        <w:rPr>
          <w:rFonts w:ascii="Georgia" w:hAnsi="Georgia" w:cs="Arial"/>
          <w:b/>
          <w:color w:val="000000" w:themeColor="text1"/>
          <w:sz w:val="18"/>
          <w:szCs w:val="22"/>
        </w:rPr>
        <w:t>ПРОГРАММА ТУРА</w:t>
      </w:r>
    </w:p>
    <w:p w:rsidR="003B0B6D" w:rsidRPr="0074739B" w:rsidRDefault="003B0B6D" w:rsidP="00E56A6B">
      <w:pPr>
        <w:jc w:val="center"/>
        <w:rPr>
          <w:rFonts w:ascii="Georgia" w:hAnsi="Georgia" w:cs="Arial"/>
          <w:b/>
          <w:color w:val="000000" w:themeColor="text1"/>
          <w:sz w:val="6"/>
          <w:szCs w:val="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639"/>
      </w:tblGrid>
      <w:tr w:rsidR="00D62E19" w:rsidRPr="00E14D7B" w:rsidTr="00647051">
        <w:trPr>
          <w:trHeight w:val="2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9" w:rsidRPr="0011077A" w:rsidRDefault="00C73172" w:rsidP="00DA45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1077A">
              <w:rPr>
                <w:rFonts w:ascii="Georgia" w:hAnsi="Georgia" w:cs="Arial"/>
                <w:b/>
                <w:sz w:val="18"/>
                <w:szCs w:val="18"/>
              </w:rPr>
              <w:t>30.12.</w:t>
            </w:r>
            <w:r w:rsidR="00647051">
              <w:rPr>
                <w:rFonts w:ascii="Georgia" w:hAnsi="Georgia" w:cs="Arial"/>
                <w:b/>
                <w:sz w:val="18"/>
                <w:szCs w:val="18"/>
              </w:rPr>
              <w:t>20</w:t>
            </w:r>
            <w:r w:rsidRPr="0011077A">
              <w:rPr>
                <w:rFonts w:ascii="Georgia" w:hAnsi="Georgia" w:cs="Arial"/>
                <w:b/>
                <w:sz w:val="18"/>
                <w:szCs w:val="18"/>
              </w:rPr>
              <w:t>1</w:t>
            </w:r>
            <w:r w:rsidR="00DA45B9">
              <w:rPr>
                <w:rFonts w:ascii="Georgia" w:hAnsi="Georgia" w:cs="Arial"/>
                <w:b/>
                <w:sz w:val="18"/>
                <w:szCs w:val="18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9" w:rsidRPr="00A37EB2" w:rsidRDefault="00FB57D2" w:rsidP="0011077A">
            <w:pPr>
              <w:spacing w:line="276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A37EB2">
              <w:rPr>
                <w:rFonts w:ascii="Georgia" w:hAnsi="Georgia" w:cs="Arial"/>
                <w:sz w:val="18"/>
                <w:szCs w:val="18"/>
              </w:rPr>
              <w:t>22.00 Отправление автобуса из Минска. Транзит по территории РБ.</w:t>
            </w:r>
          </w:p>
        </w:tc>
      </w:tr>
      <w:tr w:rsidR="00D62E19" w:rsidRPr="00E14D7B" w:rsidTr="00647051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9" w:rsidRPr="0011077A" w:rsidRDefault="00C73172" w:rsidP="00DA45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1077A">
              <w:rPr>
                <w:rFonts w:ascii="Georgia" w:hAnsi="Georgia" w:cs="Arial"/>
                <w:b/>
                <w:sz w:val="18"/>
                <w:szCs w:val="18"/>
              </w:rPr>
              <w:t>31.12.</w:t>
            </w:r>
            <w:r w:rsidR="00647051">
              <w:rPr>
                <w:rFonts w:ascii="Georgia" w:hAnsi="Georgia" w:cs="Arial"/>
                <w:b/>
                <w:sz w:val="18"/>
                <w:szCs w:val="18"/>
              </w:rPr>
              <w:t>20</w:t>
            </w:r>
            <w:r w:rsidRPr="0011077A">
              <w:rPr>
                <w:rFonts w:ascii="Georgia" w:hAnsi="Georgia" w:cs="Arial"/>
                <w:b/>
                <w:sz w:val="18"/>
                <w:szCs w:val="18"/>
              </w:rPr>
              <w:t>1</w:t>
            </w:r>
            <w:r w:rsidR="00DA45B9">
              <w:rPr>
                <w:rFonts w:ascii="Georgia" w:hAnsi="Georgia" w:cs="Arial"/>
                <w:b/>
                <w:sz w:val="18"/>
                <w:szCs w:val="18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64" w:rsidRDefault="00FB57D2" w:rsidP="007F0E4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EB2">
              <w:rPr>
                <w:rFonts w:ascii="Georgia" w:hAnsi="Georgia"/>
                <w:sz w:val="18"/>
                <w:szCs w:val="18"/>
              </w:rPr>
              <w:t>Прибытие в Москву.</w:t>
            </w:r>
            <w:r w:rsidR="006502C5" w:rsidRPr="00A37EB2">
              <w:rPr>
                <w:rFonts w:ascii="Georgia" w:hAnsi="Georgia"/>
                <w:sz w:val="18"/>
                <w:szCs w:val="18"/>
              </w:rPr>
              <w:t xml:space="preserve"> Завтрак в кафе города (за дополнительную плату)</w:t>
            </w:r>
            <w:r w:rsidR="00925D71">
              <w:rPr>
                <w:rFonts w:ascii="Georgia" w:hAnsi="Georgia"/>
                <w:sz w:val="18"/>
                <w:szCs w:val="18"/>
              </w:rPr>
              <w:t xml:space="preserve">. </w:t>
            </w:r>
          </w:p>
          <w:p w:rsidR="007F0E48" w:rsidRPr="00F70967" w:rsidRDefault="00F70967" w:rsidP="007F0E4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О</w:t>
            </w:r>
            <w:r w:rsidRPr="00FE08E0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бзорная экскурсия по городу</w:t>
            </w:r>
            <w:r w:rsidR="007F0E48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E08E0" w:rsidRPr="00FE08E0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«</w:t>
            </w:r>
            <w:r w:rsidR="00FE08E0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Новогодн</w:t>
            </w:r>
            <w:r w:rsidR="006F5EC8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яя</w:t>
            </w:r>
            <w:r w:rsidR="00FE08E0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F5EC8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сказка</w:t>
            </w:r>
            <w:r w:rsidR="00FE08E0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 xml:space="preserve"> Москвы</w:t>
            </w:r>
            <w:r w:rsidR="00FE08E0" w:rsidRPr="00FE08E0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 xml:space="preserve">»: </w:t>
            </w:r>
            <w:r w:rsidR="00FE08E0" w:rsidRPr="00FE08E0">
              <w:rPr>
                <w:rFonts w:ascii="Georgia" w:hAnsi="Georgia" w:cs="Arial"/>
                <w:bCs/>
                <w:i/>
                <w:sz w:val="18"/>
                <w:szCs w:val="18"/>
                <w:shd w:val="clear" w:color="auto" w:fill="FFFFFF"/>
              </w:rPr>
              <w:t>в праздничные дни Москва ненадолго забывает суету серых будничных дней, преображается, украшая свои улицы, бульвары и проспекты миллионами новогодних огней.</w:t>
            </w:r>
            <w:r w:rsidR="004A5B80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 xml:space="preserve"> П</w:t>
            </w:r>
            <w:r w:rsidR="00FE08E0" w:rsidRPr="00FE08E0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 xml:space="preserve">роведём вас </w:t>
            </w:r>
            <w:r w:rsidR="00FE08E0" w:rsidRPr="00FE08E0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по волшебным местам Москвы, связанным с исполнением желаний</w:t>
            </w:r>
            <w:r w:rsidR="00FE08E0" w:rsidRPr="00FE08E0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>.</w:t>
            </w:r>
            <w:r w:rsidR="00FE08E0" w:rsidRPr="00FE08E0">
              <w:rPr>
                <w:rFonts w:ascii="Georgia" w:hAnsi="Georgia" w:cs="Arial"/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FE08E0" w:rsidRPr="00FE08E0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 xml:space="preserve">А изюминкой нашего путешествия станут </w:t>
            </w:r>
            <w:r w:rsidR="00FE08E0" w:rsidRPr="00FE08E0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главные елки новогодней Москвы</w:t>
            </w:r>
            <w:r w:rsidR="00FE08E0" w:rsidRPr="00FE08E0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 xml:space="preserve">, которые расположены на самых живописных местах города. Увидим главную площадь страны в новогоднем убранстве, насладимся великолепием зимних московских бульваров, </w:t>
            </w:r>
            <w:r w:rsidR="00FE08E0" w:rsidRPr="00FE08E0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загадаем новогодние желания</w:t>
            </w:r>
            <w:r w:rsidR="00FE08E0" w:rsidRPr="00FE08E0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 xml:space="preserve"> по старой городской традиции под Триумфальной аркой, полюбуемся на праздничную атмосферу города с Воробьевых гор, и смотровой площадки Москва-Сити</w:t>
            </w:r>
            <w:r w:rsidR="00B2185E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>*</w:t>
            </w:r>
            <w:r w:rsidR="00FE08E0" w:rsidRPr="00FE08E0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>, расположенной на 55 этаже в небоскребе Башня Федерация, а также увидим в рождественском убранстве Храм Христа Спасителя.</w:t>
            </w:r>
          </w:p>
          <w:p w:rsidR="00560321" w:rsidRDefault="00560321" w:rsidP="007F0E4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</w:pPr>
          </w:p>
          <w:p w:rsidR="00F70967" w:rsidRDefault="00F70967" w:rsidP="00F70967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М</w:t>
            </w:r>
            <w:r w:rsidRPr="009E3B8D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ы пригла</w:t>
            </w:r>
            <w:r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 xml:space="preserve">шаем Вас в совершенно необычное </w:t>
            </w:r>
            <w:r w:rsidRPr="009E3B8D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путешествие по Москве!</w:t>
            </w:r>
            <w:r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F70967" w:rsidRPr="009E3B8D" w:rsidRDefault="006F51A3" w:rsidP="00F70967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sz w:val="18"/>
                <w:szCs w:val="18"/>
                <w:shd w:val="clear" w:color="auto" w:fill="FFFFFF"/>
              </w:rPr>
            </w:pPr>
            <w:r>
              <w:rPr>
                <w:rFonts w:ascii="Georgia" w:hAnsi="Georgia" w:cs="Arial"/>
                <w:b/>
                <w:sz w:val="18"/>
                <w:szCs w:val="18"/>
                <w:shd w:val="clear" w:color="auto" w:fill="FFFFFF"/>
              </w:rPr>
              <w:t>Э</w:t>
            </w:r>
            <w:r w:rsidR="00F70967">
              <w:rPr>
                <w:rFonts w:ascii="Georgia" w:hAnsi="Georgia" w:cs="Arial"/>
                <w:b/>
                <w:sz w:val="18"/>
                <w:szCs w:val="18"/>
                <w:shd w:val="clear" w:color="auto" w:fill="FFFFFF"/>
              </w:rPr>
              <w:t xml:space="preserve">кскурсия: </w:t>
            </w:r>
            <w:r w:rsidR="00F70967" w:rsidRPr="009E3B8D">
              <w:rPr>
                <w:rFonts w:ascii="Georgia" w:hAnsi="Georgia" w:cs="Arial"/>
                <w:b/>
                <w:sz w:val="18"/>
                <w:szCs w:val="18"/>
                <w:shd w:val="clear" w:color="auto" w:fill="FFFFFF"/>
              </w:rPr>
              <w:t>«Тише!!! Идет съемка!» с посещением киностудии «Мосфильм»</w:t>
            </w:r>
            <w:r w:rsidR="00F70967" w:rsidRPr="009E3B8D">
              <w:rPr>
                <w:rFonts w:ascii="Georgia" w:hAnsi="Georgia" w:cs="Arial"/>
                <w:sz w:val="18"/>
                <w:szCs w:val="18"/>
                <w:shd w:val="clear" w:color="auto" w:fill="FFFFFF"/>
              </w:rPr>
              <w:t xml:space="preserve"> – это маленькое, но увлекательное путешествие в мир кино. </w:t>
            </w:r>
            <w:r w:rsidR="00F70967">
              <w:rPr>
                <w:rFonts w:ascii="Georgia" w:hAnsi="Georgia" w:cs="Arial"/>
                <w:sz w:val="18"/>
                <w:szCs w:val="18"/>
                <w:shd w:val="clear" w:color="auto" w:fill="FFFFFF"/>
              </w:rPr>
              <w:t xml:space="preserve">Вы увидите </w:t>
            </w:r>
            <w:r w:rsidR="00F70967" w:rsidRPr="009E3B8D">
              <w:rPr>
                <w:rFonts w:ascii="Georgia" w:hAnsi="Georgia" w:cs="Arial"/>
                <w:sz w:val="18"/>
                <w:szCs w:val="18"/>
                <w:shd w:val="clear" w:color="auto" w:fill="FFFFFF"/>
              </w:rPr>
              <w:t xml:space="preserve">знакомые костюмы и декорации, в которых играли знаменитые актеры в самых любимых фильмах. В музее автомобилей представлен весь автопарк советского кино: авто-звезды «Кавказской пленницы», «Место встречи изменить нельзя» и многие другие. </w:t>
            </w:r>
          </w:p>
          <w:p w:rsidR="00F70967" w:rsidRPr="00E204C0" w:rsidRDefault="00F70967" w:rsidP="00F70967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>В ходе</w:t>
            </w:r>
            <w:r w:rsidRPr="009E3B8D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 xml:space="preserve"> экскурсии Вас ждут Фильмы, Кино-ляпы, Шутки, Секрет рецепта Кремлевского Оливье... и не только!!! </w:t>
            </w:r>
          </w:p>
          <w:p w:rsidR="00F70967" w:rsidRDefault="00F70967" w:rsidP="007F0E48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</w:pPr>
          </w:p>
          <w:p w:rsidR="004E553E" w:rsidRDefault="008344E1" w:rsidP="0011077A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18"/>
                <w:szCs w:val="18"/>
              </w:rPr>
            </w:pPr>
            <w:r w:rsidRPr="00A37EB2">
              <w:rPr>
                <w:rFonts w:ascii="Georgia" w:hAnsi="Georgia"/>
                <w:sz w:val="18"/>
                <w:szCs w:val="18"/>
              </w:rPr>
              <w:t xml:space="preserve">Заселение в </w:t>
            </w:r>
            <w:r w:rsidR="009E3B8D" w:rsidRPr="00092B30">
              <w:rPr>
                <w:rFonts w:ascii="Georgia" w:hAnsi="Georgia"/>
                <w:sz w:val="18"/>
                <w:szCs w:val="18"/>
              </w:rPr>
              <w:t>отель</w:t>
            </w:r>
            <w:r w:rsidR="00B679C4" w:rsidRPr="00092B30">
              <w:rPr>
                <w:rFonts w:ascii="Georgia" w:hAnsi="Georgia"/>
                <w:sz w:val="18"/>
                <w:szCs w:val="18"/>
              </w:rPr>
              <w:t>. Свободное время</w:t>
            </w:r>
            <w:r w:rsidR="00B679C4">
              <w:rPr>
                <w:rFonts w:ascii="Georgia" w:hAnsi="Georgia"/>
                <w:i/>
                <w:sz w:val="18"/>
                <w:szCs w:val="18"/>
              </w:rPr>
              <w:t xml:space="preserve">. </w:t>
            </w:r>
          </w:p>
          <w:p w:rsidR="00CE67F1" w:rsidRDefault="005C7E63" w:rsidP="0011077A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</w:pPr>
            <w:r w:rsidRPr="005C7E63">
              <w:rPr>
                <w:rFonts w:ascii="Georgia" w:hAnsi="Georgia"/>
                <w:i/>
                <w:sz w:val="18"/>
                <w:szCs w:val="18"/>
              </w:rPr>
              <w:t>По предварительному заказу</w:t>
            </w:r>
            <w:r w:rsidR="00CE67F1">
              <w:rPr>
                <w:rFonts w:ascii="Georgia" w:hAnsi="Georgia"/>
                <w:i/>
                <w:sz w:val="18"/>
                <w:szCs w:val="18"/>
              </w:rPr>
              <w:t xml:space="preserve"> в свободное время</w:t>
            </w:r>
            <w:r w:rsidRPr="005C7E63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 w:rsidRPr="00CE67F1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>предлагаем</w:t>
            </w:r>
            <w:r>
              <w:rPr>
                <w:rFonts w:ascii="Georgia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C7E63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 xml:space="preserve">Вам </w:t>
            </w:r>
            <w:r w:rsidRPr="005C7E63">
              <w:rPr>
                <w:rStyle w:val="apple-converted-space"/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>отправимся</w:t>
            </w:r>
            <w:r w:rsidRPr="005C7E63">
              <w:rPr>
                <w:rStyle w:val="aa"/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 xml:space="preserve"> в </w:t>
            </w:r>
            <w:r w:rsidR="00CE67F1">
              <w:rPr>
                <w:rStyle w:val="aa"/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>«</w:t>
            </w:r>
            <w:r w:rsidRPr="005C7E63">
              <w:rPr>
                <w:rStyle w:val="aa"/>
                <w:rFonts w:ascii="Georgia" w:hAnsi="Georgia" w:cs="Arial"/>
                <w:i/>
                <w:sz w:val="18"/>
                <w:szCs w:val="18"/>
                <w:u w:val="single"/>
                <w:shd w:val="clear" w:color="auto" w:fill="FFFFFF"/>
              </w:rPr>
              <w:t>САНДУН</w:t>
            </w:r>
            <w:r w:rsidR="00CE67F1">
              <w:rPr>
                <w:rStyle w:val="aa"/>
                <w:rFonts w:ascii="Georgia" w:hAnsi="Georgia" w:cs="Arial"/>
                <w:i/>
                <w:sz w:val="18"/>
                <w:szCs w:val="18"/>
                <w:u w:val="single"/>
                <w:shd w:val="clear" w:color="auto" w:fill="FFFFFF"/>
              </w:rPr>
              <w:t>Ы»</w:t>
            </w:r>
            <w:r w:rsidRPr="005C7E63">
              <w:rPr>
                <w:rStyle w:val="aa"/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 xml:space="preserve"> по крутому берегу Неглинки</w:t>
            </w:r>
            <w:r w:rsidR="00CE67F1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 xml:space="preserve">! </w:t>
            </w:r>
            <w:r w:rsidR="00A73A43" w:rsidRPr="00A73A43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>«Каждый год 31 декабря мы с друзьями идём в баню!», вот и мы, как многие</w:t>
            </w:r>
            <w:r w:rsidR="00A73A43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 xml:space="preserve"> известные московские персонажи</w:t>
            </w:r>
            <w:r w:rsidR="009D7270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 xml:space="preserve"> фильма «Ирония судьбы или с легким паром»</w:t>
            </w:r>
            <w:r w:rsidR="00A73A43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A73A43" w:rsidRPr="00A73A43">
              <w:rPr>
                <w:rFonts w:ascii="Georgia" w:hAnsi="Georgia" w:cs="Arial"/>
                <w:sz w:val="18"/>
                <w:szCs w:val="18"/>
                <w:shd w:val="clear" w:color="auto" w:fill="FFFFFF"/>
              </w:rPr>
              <w:t>предлагаем</w:t>
            </w:r>
            <w:r w:rsidR="00CE67F1" w:rsidRPr="00CE67F1">
              <w:rPr>
                <w:rFonts w:ascii="Georgia" w:hAnsi="Georgia" w:cs="Arial"/>
                <w:b/>
                <w:i/>
                <w:sz w:val="18"/>
                <w:szCs w:val="18"/>
                <w:shd w:val="clear" w:color="auto" w:fill="FFFFFF"/>
              </w:rPr>
              <w:t xml:space="preserve"> испытать на себе</w:t>
            </w:r>
            <w:r w:rsidR="004E553E">
              <w:rPr>
                <w:rFonts w:ascii="Georgia" w:hAnsi="Georgia" w:cs="Arial"/>
                <w:b/>
                <w:i/>
                <w:sz w:val="18"/>
                <w:szCs w:val="18"/>
                <w:shd w:val="clear" w:color="auto" w:fill="FFFFFF"/>
              </w:rPr>
              <w:t xml:space="preserve"> этот</w:t>
            </w:r>
            <w:r w:rsidR="00CE67F1" w:rsidRPr="00CE67F1">
              <w:rPr>
                <w:rFonts w:ascii="Georgia" w:hAnsi="Georgia" w:cs="Arial"/>
                <w:b/>
                <w:i/>
                <w:sz w:val="18"/>
                <w:szCs w:val="18"/>
                <w:shd w:val="clear" w:color="auto" w:fill="FFFFFF"/>
              </w:rPr>
              <w:t xml:space="preserve"> знаменитый Сандуновский пар</w:t>
            </w:r>
            <w:r w:rsidR="004E553E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>!</w:t>
            </w:r>
          </w:p>
          <w:p w:rsidR="00CE67F1" w:rsidRDefault="00CE67F1" w:rsidP="00CE67F1">
            <w:pPr>
              <w:pStyle w:val="a8"/>
              <w:spacing w:before="0" w:beforeAutospacing="0" w:after="0" w:afterAutospacing="0" w:line="276" w:lineRule="auto"/>
              <w:jc w:val="right"/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CE67F1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>«</w:t>
            </w:r>
            <w:r w:rsidRPr="00CE67F1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Кто в </w:t>
            </w:r>
            <w:proofErr w:type="spellStart"/>
            <w:r w:rsidRPr="00CE67F1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Сандунах</w:t>
            </w:r>
            <w:proofErr w:type="spellEnd"/>
            <w:r w:rsidRPr="00CE67F1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не бывал, </w:t>
            </w:r>
          </w:p>
          <w:p w:rsidR="00CE67F1" w:rsidRDefault="00CE67F1" w:rsidP="00CE67F1">
            <w:pPr>
              <w:pStyle w:val="a8"/>
              <w:spacing w:before="0" w:beforeAutospacing="0" w:after="0" w:afterAutospacing="0" w:line="276" w:lineRule="auto"/>
              <w:jc w:val="right"/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CE67F1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тот Москвы не видал!!!»  </w:t>
            </w:r>
          </w:p>
          <w:p w:rsidR="00B679C4" w:rsidRPr="00CE67F1" w:rsidRDefault="00CE67F1" w:rsidP="00CE67F1">
            <w:pPr>
              <w:pStyle w:val="a8"/>
              <w:spacing w:before="0" w:beforeAutospacing="0" w:after="0" w:afterAutospacing="0" w:line="276" w:lineRule="auto"/>
              <w:jc w:val="right"/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CE67F1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(московская поговорка)</w:t>
            </w:r>
          </w:p>
          <w:p w:rsidR="005C7E63" w:rsidRPr="00CE67F1" w:rsidRDefault="00CE67F1" w:rsidP="0011077A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EB2">
              <w:rPr>
                <w:rFonts w:ascii="Georgia" w:hAnsi="Georgia"/>
                <w:sz w:val="18"/>
                <w:szCs w:val="18"/>
              </w:rPr>
              <w:t>Подготовка к празднованию Нового Года.</w:t>
            </w:r>
          </w:p>
          <w:p w:rsidR="00B679C4" w:rsidRDefault="00AF6CA8" w:rsidP="0011077A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11077A">
              <w:rPr>
                <w:rFonts w:ascii="Georgia" w:hAnsi="Georgia"/>
                <w:b/>
                <w:sz w:val="18"/>
                <w:szCs w:val="18"/>
                <w:u w:val="single"/>
              </w:rPr>
              <w:t>Б</w:t>
            </w:r>
            <w:r w:rsidR="008344E1" w:rsidRPr="0011077A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анкет </w:t>
            </w:r>
            <w:r w:rsidR="00B679C4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с развлекательной программой </w:t>
            </w:r>
            <w:r w:rsidR="008344E1" w:rsidRPr="0011077A">
              <w:rPr>
                <w:rFonts w:ascii="Georgia" w:hAnsi="Georgia"/>
                <w:b/>
                <w:sz w:val="18"/>
                <w:szCs w:val="18"/>
                <w:u w:val="single"/>
              </w:rPr>
              <w:t>в ресторане отеля</w:t>
            </w:r>
            <w:r w:rsidR="00FE08E0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, </w:t>
            </w:r>
            <w:r w:rsidR="000A4385">
              <w:rPr>
                <w:rFonts w:ascii="Georgia" w:hAnsi="Georgia"/>
                <w:b/>
                <w:sz w:val="18"/>
                <w:szCs w:val="18"/>
                <w:u w:val="single"/>
              </w:rPr>
              <w:t>в меню блюда русской кухни</w:t>
            </w:r>
            <w:r w:rsidR="00246056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(доп.</w:t>
            </w:r>
            <w:r w:rsidR="008344E1" w:rsidRPr="0011077A">
              <w:rPr>
                <w:rFonts w:ascii="Georgia" w:hAnsi="Georgia"/>
                <w:b/>
                <w:sz w:val="18"/>
                <w:szCs w:val="18"/>
                <w:u w:val="single"/>
              </w:rPr>
              <w:t>плата)</w:t>
            </w:r>
            <w:r w:rsidR="00B679C4">
              <w:rPr>
                <w:rFonts w:ascii="Georgia" w:hAnsi="Georgia"/>
                <w:b/>
                <w:sz w:val="18"/>
                <w:szCs w:val="18"/>
                <w:u w:val="single"/>
              </w:rPr>
              <w:t>.</w:t>
            </w:r>
            <w:r w:rsidR="00B679C4" w:rsidRPr="00B679C4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B679C4">
              <w:rPr>
                <w:rFonts w:ascii="Georgia" w:hAnsi="Georgia"/>
                <w:b/>
                <w:sz w:val="18"/>
                <w:szCs w:val="18"/>
              </w:rPr>
              <w:t>*</w:t>
            </w:r>
            <w:r w:rsidR="00CC1C55" w:rsidRPr="007A7D0A">
              <w:rPr>
                <w:rFonts w:ascii="Georgia" w:hAnsi="Georgia"/>
                <w:sz w:val="18"/>
                <w:szCs w:val="18"/>
              </w:rPr>
              <w:t>Бронирование и оп</w:t>
            </w:r>
            <w:r w:rsidR="00CC1C55">
              <w:rPr>
                <w:rFonts w:ascii="Georgia" w:hAnsi="Georgia"/>
                <w:sz w:val="18"/>
                <w:szCs w:val="18"/>
              </w:rPr>
              <w:t>лата в офисе при покупке тура.</w:t>
            </w:r>
          </w:p>
          <w:p w:rsidR="00B679C4" w:rsidRDefault="00B679C4" w:rsidP="0011077A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18"/>
                <w:szCs w:val="18"/>
              </w:rPr>
            </w:pPr>
          </w:p>
          <w:p w:rsidR="008344E1" w:rsidRPr="00B679C4" w:rsidRDefault="00B679C4" w:rsidP="0011077A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Или встреча </w:t>
            </w:r>
            <w:r w:rsidRPr="004D7A71">
              <w:rPr>
                <w:rFonts w:ascii="Georgia" w:hAnsi="Georgia"/>
                <w:b/>
                <w:sz w:val="18"/>
                <w:szCs w:val="18"/>
              </w:rPr>
              <w:t>Нового</w:t>
            </w:r>
            <w:r w:rsidR="008344E1" w:rsidRPr="004D7A71">
              <w:rPr>
                <w:rFonts w:ascii="Georgia" w:hAnsi="Georgia"/>
                <w:b/>
                <w:sz w:val="18"/>
                <w:szCs w:val="18"/>
              </w:rPr>
              <w:t xml:space="preserve"> 2017 года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по пожеланию на:</w:t>
            </w:r>
          </w:p>
          <w:p w:rsidR="00A37EB2" w:rsidRPr="004A6049" w:rsidRDefault="00B679C4" w:rsidP="0011077A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bCs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Красной площади</w:t>
            </w:r>
            <w:r w:rsidR="008344E1" w:rsidRPr="00A37EB2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 - визитная карточка, культурное достояние России</w:t>
            </w:r>
            <w:r w:rsidR="006502C5" w:rsidRPr="00A37EB2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 и </w:t>
            </w:r>
            <w:r w:rsidR="006502C5" w:rsidRPr="00A37EB2">
              <w:rPr>
                <w:rFonts w:ascii="Georgia" w:hAnsi="Georgia"/>
                <w:sz w:val="18"/>
                <w:szCs w:val="18"/>
              </w:rPr>
              <w:t>центральная площадь Москвы</w:t>
            </w:r>
            <w:r w:rsidR="008344E1" w:rsidRPr="00A37EB2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, где вы увидите главную елку страны. </w:t>
            </w:r>
            <w:r w:rsidR="008344E1" w:rsidRPr="00A37EB2">
              <w:rPr>
                <w:rFonts w:ascii="Georgia" w:hAnsi="Georgia"/>
                <w:bCs/>
                <w:iCs/>
                <w:sz w:val="18"/>
                <w:szCs w:val="18"/>
              </w:rPr>
              <w:t>Ни одна другая лесная красавица не сможет сравниться с ней в величии и грациозности.</w:t>
            </w:r>
            <w:r w:rsidR="006502C5" w:rsidRPr="00A37EB2">
              <w:rPr>
                <w:rFonts w:ascii="Georgia" w:hAnsi="Georgia"/>
                <w:bCs/>
                <w:iCs/>
                <w:sz w:val="18"/>
                <w:szCs w:val="18"/>
              </w:rPr>
              <w:t xml:space="preserve"> </w:t>
            </w:r>
            <w:r w:rsidR="00A37EB2" w:rsidRPr="00A37EB2">
              <w:rPr>
                <w:rFonts w:ascii="Georgia" w:hAnsi="Georgia"/>
                <w:b/>
                <w:bCs/>
                <w:iCs/>
                <w:sz w:val="18"/>
                <w:szCs w:val="18"/>
              </w:rPr>
              <w:t>Бой курантов!</w:t>
            </w:r>
            <w:r w:rsidR="00A37EB2" w:rsidRPr="00A37EB2">
              <w:rPr>
                <w:rFonts w:ascii="Georgia" w:hAnsi="Georgia"/>
                <w:bCs/>
                <w:iCs/>
                <w:sz w:val="18"/>
                <w:szCs w:val="18"/>
              </w:rPr>
              <w:t> И самый зрелищный момент праздника - </w:t>
            </w:r>
            <w:r w:rsidR="00A37EB2" w:rsidRPr="00A37EB2">
              <w:rPr>
                <w:rFonts w:ascii="Georgia" w:hAnsi="Georgia"/>
                <w:b/>
                <w:bCs/>
                <w:iCs/>
                <w:sz w:val="18"/>
                <w:szCs w:val="18"/>
              </w:rPr>
              <w:t>грандиозный САЛЮТ</w:t>
            </w:r>
            <w:r w:rsidR="00A37EB2" w:rsidRPr="00A37EB2">
              <w:rPr>
                <w:rFonts w:ascii="Georgia" w:hAnsi="Georgia"/>
                <w:bCs/>
                <w:iCs/>
                <w:sz w:val="18"/>
                <w:szCs w:val="18"/>
              </w:rPr>
              <w:t>, каждый залп которого запускается вместе с боем курантов Спасской башни Кремля.</w:t>
            </w:r>
            <w:r w:rsidR="004A6049">
              <w:rPr>
                <w:rFonts w:ascii="Georgia" w:hAnsi="Georgia"/>
                <w:bCs/>
                <w:iCs/>
                <w:sz w:val="18"/>
                <w:szCs w:val="18"/>
              </w:rPr>
              <w:t xml:space="preserve"> </w:t>
            </w:r>
            <w:r w:rsidR="006502C5" w:rsidRPr="004A6049">
              <w:rPr>
                <w:rFonts w:ascii="Georgia" w:hAnsi="Georgia"/>
                <w:sz w:val="18"/>
                <w:szCs w:val="18"/>
              </w:rPr>
              <w:t>Вас ждет </w:t>
            </w:r>
            <w:r w:rsidR="006502C5" w:rsidRPr="004A6049">
              <w:rPr>
                <w:rFonts w:ascii="Georgia" w:hAnsi="Georgia"/>
                <w:b/>
                <w:bCs/>
                <w:sz w:val="18"/>
                <w:szCs w:val="18"/>
              </w:rPr>
              <w:t>Концерт</w:t>
            </w:r>
            <w:r w:rsidR="006502C5" w:rsidRPr="004A6049">
              <w:rPr>
                <w:rFonts w:ascii="Georgia" w:hAnsi="Georgia"/>
                <w:sz w:val="18"/>
                <w:szCs w:val="18"/>
              </w:rPr>
              <w:t> с уча</w:t>
            </w:r>
            <w:r w:rsidR="00A37EB2" w:rsidRPr="004A6049">
              <w:rPr>
                <w:rFonts w:ascii="Georgia" w:hAnsi="Georgia"/>
                <w:sz w:val="18"/>
                <w:szCs w:val="18"/>
              </w:rPr>
              <w:t xml:space="preserve">стием звезд Российской эстрады. </w:t>
            </w:r>
            <w:r w:rsidR="006502C5" w:rsidRPr="004A6049">
              <w:rPr>
                <w:rFonts w:ascii="Georgia" w:hAnsi="Georgia"/>
                <w:b/>
                <w:bCs/>
                <w:sz w:val="18"/>
                <w:szCs w:val="18"/>
              </w:rPr>
              <w:t>Брызги шампанского и прекрасное зимнее настроение!</w:t>
            </w:r>
            <w:r w:rsidR="008344E1" w:rsidRPr="004A6049">
              <w:rPr>
                <w:rFonts w:ascii="Georgia" w:hAnsi="Georgia"/>
                <w:sz w:val="18"/>
                <w:szCs w:val="18"/>
              </w:rPr>
              <w:t xml:space="preserve"> Здания ЦУМа, </w:t>
            </w:r>
            <w:proofErr w:type="spellStart"/>
            <w:r w:rsidR="008344E1" w:rsidRPr="004A6049">
              <w:rPr>
                <w:rFonts w:ascii="Georgia" w:hAnsi="Georgia"/>
                <w:sz w:val="18"/>
                <w:szCs w:val="18"/>
              </w:rPr>
              <w:t>ГУМа</w:t>
            </w:r>
            <w:proofErr w:type="spellEnd"/>
            <w:r w:rsidR="008344E1" w:rsidRPr="004A6049">
              <w:rPr>
                <w:rFonts w:ascii="Georgia" w:hAnsi="Georgia"/>
                <w:sz w:val="18"/>
                <w:szCs w:val="18"/>
              </w:rPr>
              <w:t xml:space="preserve"> и Кремля украшены, как волшебные дворцы, бесчисленное количество огней, гирлянд и фонарей освещают главную ночь года.</w:t>
            </w:r>
            <w:r w:rsidR="006502C5" w:rsidRPr="004A6049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r w:rsidR="004D7A71" w:rsidRPr="004A6049">
              <w:rPr>
                <w:rFonts w:ascii="Georgia" w:hAnsi="Georgia"/>
                <w:sz w:val="18"/>
                <w:szCs w:val="18"/>
              </w:rPr>
              <w:t>Атмосфера веселья и счастья не покинет вас всю ночь, скучать вам точно не придется.</w:t>
            </w:r>
          </w:p>
          <w:p w:rsidR="00A37EB2" w:rsidRPr="00B679C4" w:rsidRDefault="00B679C4" w:rsidP="00B679C4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В</w:t>
            </w:r>
            <w:r w:rsidRPr="00A37EB2">
              <w:rPr>
                <w:rFonts w:ascii="Georgia" w:hAnsi="Georgia"/>
                <w:b/>
                <w:bCs/>
                <w:sz w:val="18"/>
                <w:szCs w:val="18"/>
              </w:rPr>
              <w:t xml:space="preserve"> парке им. Горького</w:t>
            </w:r>
            <w:r w:rsidRPr="00A37EB2">
              <w:rPr>
                <w:rFonts w:ascii="Georgia" w:hAnsi="Georgia"/>
                <w:sz w:val="18"/>
                <w:szCs w:val="18"/>
              </w:rPr>
              <w:t xml:space="preserve"> предлагаем </w:t>
            </w:r>
            <w:r w:rsidRPr="00A37EB2">
              <w:rPr>
                <w:rFonts w:ascii="Georgia" w:hAnsi="Georgia"/>
                <w:b/>
                <w:bCs/>
                <w:sz w:val="18"/>
                <w:szCs w:val="18"/>
              </w:rPr>
              <w:t>встречу Нового года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A37EB2" w:rsidRPr="00A37EB2">
              <w:rPr>
                <w:rFonts w:ascii="Georgia" w:hAnsi="Georgia"/>
                <w:sz w:val="18"/>
                <w:szCs w:val="18"/>
              </w:rPr>
              <w:t>в более спокойной и душевной атмосфере, чем на Красной площади</w:t>
            </w:r>
            <w:r>
              <w:rPr>
                <w:rFonts w:ascii="Georgia" w:hAnsi="Georgia"/>
                <w:sz w:val="18"/>
                <w:szCs w:val="18"/>
              </w:rPr>
              <w:t xml:space="preserve">. </w:t>
            </w:r>
            <w:r w:rsidR="00A37EB2" w:rsidRPr="00B679C4">
              <w:rPr>
                <w:rFonts w:ascii="Georgia" w:hAnsi="Georgia"/>
                <w:sz w:val="18"/>
                <w:szCs w:val="18"/>
              </w:rPr>
              <w:t>В парке будет установлена сцена для выступления местных творческих коллективов, а также большой экран для трансляции поздравительной речи Президента. В Новогоднюю ночь в парке проходит дискотека и работает каток со светомузыкой. Вас ждет</w:t>
            </w:r>
            <w:r w:rsidR="00A37EB2" w:rsidRPr="00B679C4">
              <w:rPr>
                <w:rFonts w:ascii="Georgia" w:hAnsi="Georgia"/>
                <w:b/>
                <w:bCs/>
                <w:sz w:val="18"/>
                <w:szCs w:val="18"/>
              </w:rPr>
              <w:t> незабываемый романтичный Новый год!</w:t>
            </w:r>
          </w:p>
          <w:p w:rsidR="006502C5" w:rsidRPr="00A37EB2" w:rsidRDefault="00AF6CA8" w:rsidP="0011077A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EB2">
              <w:rPr>
                <w:rFonts w:ascii="Georgia" w:hAnsi="Georgia"/>
                <w:sz w:val="18"/>
                <w:szCs w:val="18"/>
              </w:rPr>
              <w:t>Возвращение в отель самостоятельно.</w:t>
            </w:r>
            <w:r w:rsidR="00A37EB2" w:rsidRPr="00A37EB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51290" w:rsidRPr="00A37EB2">
              <w:rPr>
                <w:rFonts w:ascii="Georgia" w:hAnsi="Georgia"/>
                <w:sz w:val="18"/>
                <w:szCs w:val="18"/>
              </w:rPr>
              <w:t xml:space="preserve">Ночлег </w:t>
            </w:r>
          </w:p>
        </w:tc>
      </w:tr>
      <w:tr w:rsidR="00D62E19" w:rsidRPr="00E14D7B" w:rsidTr="00647051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9" w:rsidRPr="0011077A" w:rsidRDefault="00C73172" w:rsidP="00DA45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1077A">
              <w:rPr>
                <w:rFonts w:ascii="Georgia" w:hAnsi="Georgia" w:cs="Arial"/>
                <w:b/>
                <w:sz w:val="18"/>
                <w:szCs w:val="18"/>
              </w:rPr>
              <w:t>01.01.</w:t>
            </w:r>
            <w:r w:rsidR="00647051">
              <w:rPr>
                <w:rFonts w:ascii="Georgia" w:hAnsi="Georgia" w:cs="Arial"/>
                <w:b/>
                <w:sz w:val="18"/>
                <w:szCs w:val="18"/>
              </w:rPr>
              <w:t>20</w:t>
            </w:r>
            <w:r w:rsidRPr="0011077A">
              <w:rPr>
                <w:rFonts w:ascii="Georgia" w:hAnsi="Georgia" w:cs="Arial"/>
                <w:b/>
                <w:sz w:val="18"/>
                <w:szCs w:val="18"/>
              </w:rPr>
              <w:t>1</w:t>
            </w:r>
            <w:r w:rsidR="00DA45B9">
              <w:rPr>
                <w:rFonts w:ascii="Georgia" w:hAnsi="Georgia" w:cs="Arial"/>
                <w:b/>
                <w:sz w:val="18"/>
                <w:szCs w:val="18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2" w:rsidRPr="00A37EB2" w:rsidRDefault="00A90695" w:rsidP="0011077A">
            <w:pPr>
              <w:pStyle w:val="a8"/>
              <w:spacing w:before="0" w:beforeAutospacing="0" w:after="0" w:afterAutospacing="0" w:line="276" w:lineRule="auto"/>
              <w:contextualSpacing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З</w:t>
            </w:r>
            <w:r w:rsidR="00A37EB2" w:rsidRPr="00A37EB2">
              <w:rPr>
                <w:rFonts w:ascii="Georgia" w:hAnsi="Georgia"/>
                <w:bCs/>
                <w:sz w:val="18"/>
                <w:szCs w:val="18"/>
              </w:rPr>
              <w:t>автрак.</w:t>
            </w:r>
          </w:p>
          <w:p w:rsidR="0044589D" w:rsidRPr="00A36B19" w:rsidRDefault="0008356C" w:rsidP="0011077A">
            <w:pPr>
              <w:pStyle w:val="a8"/>
              <w:spacing w:before="240" w:beforeAutospacing="0" w:after="0" w:afterAutospacing="0"/>
              <w:contextualSpacing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После чего можно будет продолжить </w:t>
            </w:r>
            <w:r w:rsidRPr="0008356C">
              <w:rPr>
                <w:rFonts w:ascii="Georgia" w:hAnsi="Georgia"/>
                <w:b/>
                <w:bCs/>
                <w:sz w:val="18"/>
                <w:szCs w:val="18"/>
              </w:rPr>
              <w:t>Новогодние</w:t>
            </w:r>
            <w:r w:rsidR="00F750A2">
              <w:rPr>
                <w:rFonts w:ascii="Georgia" w:hAnsi="Georgia"/>
                <w:b/>
                <w:bCs/>
                <w:sz w:val="18"/>
                <w:szCs w:val="18"/>
              </w:rPr>
              <w:t xml:space="preserve"> гулянья в</w:t>
            </w:r>
            <w:r w:rsidR="003E37A7" w:rsidRPr="00A37EB2">
              <w:rPr>
                <w:rFonts w:ascii="Georgia" w:hAnsi="Georgia"/>
                <w:b/>
                <w:bCs/>
                <w:sz w:val="18"/>
                <w:szCs w:val="18"/>
              </w:rPr>
              <w:t xml:space="preserve"> ВДНХ</w:t>
            </w:r>
            <w:r w:rsidR="00F302E8">
              <w:rPr>
                <w:rFonts w:ascii="Georgia" w:hAnsi="Georgia"/>
                <w:sz w:val="18"/>
                <w:szCs w:val="18"/>
              </w:rPr>
              <w:t> (парк открыт до 23.00</w:t>
            </w:r>
            <w:r w:rsidR="003E37A7" w:rsidRPr="00A36B19">
              <w:rPr>
                <w:rFonts w:ascii="Georgia" w:hAnsi="Georgia"/>
                <w:sz w:val="18"/>
                <w:szCs w:val="18"/>
              </w:rPr>
              <w:t>).</w:t>
            </w:r>
            <w:r w:rsidR="00F750A2" w:rsidRPr="00A36B19">
              <w:rPr>
                <w:rFonts w:ascii="PT-JSDB" w:hAnsi="PT-JSDB"/>
                <w:sz w:val="27"/>
                <w:szCs w:val="27"/>
                <w:shd w:val="clear" w:color="auto" w:fill="FFFFFF"/>
              </w:rPr>
              <w:t xml:space="preserve"> </w:t>
            </w:r>
            <w:r w:rsidR="00F750A2" w:rsidRPr="00A36B19">
              <w:rPr>
                <w:rFonts w:ascii="Georgia" w:hAnsi="Georgia"/>
                <w:sz w:val="18"/>
                <w:szCs w:val="18"/>
                <w:shd w:val="clear" w:color="auto" w:fill="FFFFFF"/>
              </w:rPr>
              <w:t>Вас встретят</w:t>
            </w:r>
            <w:r w:rsidR="00F750A2" w:rsidRPr="00A36B19">
              <w:rPr>
                <w:rFonts w:ascii="PT-JSDB" w:hAnsi="PT-JSDB"/>
                <w:sz w:val="27"/>
                <w:szCs w:val="27"/>
                <w:shd w:val="clear" w:color="auto" w:fill="FFFFFF"/>
              </w:rPr>
              <w:t xml:space="preserve">, </w:t>
            </w:r>
            <w:r w:rsidR="00F750A2" w:rsidRPr="00A36B19">
              <w:rPr>
                <w:rFonts w:ascii="Georgia" w:hAnsi="Georgia"/>
                <w:sz w:val="18"/>
                <w:szCs w:val="18"/>
              </w:rPr>
              <w:t>Аллея Дедов Морозов и нарядные, полные подарков и сюрпризов шале рождественских ярма</w:t>
            </w:r>
            <w:r w:rsidR="00F750A2">
              <w:rPr>
                <w:rFonts w:ascii="Georgia" w:hAnsi="Georgia"/>
                <w:sz w:val="18"/>
                <w:szCs w:val="18"/>
              </w:rPr>
              <w:t>рок</w:t>
            </w:r>
            <w:r w:rsidR="00A36B19">
              <w:rPr>
                <w:rFonts w:ascii="Georgia" w:hAnsi="Georgia"/>
                <w:sz w:val="18"/>
                <w:szCs w:val="18"/>
              </w:rPr>
              <w:t>.</w:t>
            </w:r>
            <w:r w:rsidR="00F750A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36B19">
              <w:rPr>
                <w:rFonts w:ascii="Georgia" w:hAnsi="Georgia"/>
                <w:sz w:val="18"/>
                <w:szCs w:val="18"/>
              </w:rPr>
              <w:t>З</w:t>
            </w:r>
            <w:r w:rsidR="00A36B19">
              <w:rPr>
                <w:rFonts w:ascii="Georgia" w:hAnsi="Georgia"/>
                <w:bCs/>
                <w:sz w:val="18"/>
                <w:szCs w:val="18"/>
              </w:rPr>
              <w:t>десь</w:t>
            </w:r>
            <w:r w:rsidR="0044589D" w:rsidRPr="0044589D">
              <w:rPr>
                <w:rFonts w:ascii="Georgia" w:hAnsi="Georgia"/>
                <w:bCs/>
                <w:sz w:val="18"/>
                <w:szCs w:val="18"/>
              </w:rPr>
              <w:t xml:space="preserve"> не только функционирует </w:t>
            </w:r>
            <w:r w:rsidR="0044589D" w:rsidRPr="0044589D">
              <w:rPr>
                <w:rFonts w:ascii="Georgia" w:hAnsi="Georgia"/>
                <w:b/>
                <w:bCs/>
                <w:sz w:val="18"/>
                <w:szCs w:val="18"/>
              </w:rPr>
              <w:t>большой каток</w:t>
            </w:r>
            <w:r w:rsidR="0044589D" w:rsidRPr="0044589D">
              <w:rPr>
                <w:rFonts w:ascii="Georgia" w:hAnsi="Georgia"/>
                <w:bCs/>
                <w:sz w:val="18"/>
                <w:szCs w:val="18"/>
              </w:rPr>
              <w:t>, но также открыты выставки и музеи для всех желающих. Это музей иллюзий, дом сказок и музей кинематографа, посетив которые можно получить массу положительных эмоций.</w:t>
            </w:r>
            <w:r w:rsidR="0044589D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r w:rsidR="0044589D" w:rsidRPr="00F750A2">
              <w:rPr>
                <w:rFonts w:ascii="Georgia" w:hAnsi="Georgia"/>
                <w:sz w:val="18"/>
                <w:szCs w:val="18"/>
              </w:rPr>
              <w:t xml:space="preserve">В фотозонах </w:t>
            </w:r>
            <w:r w:rsidR="0044589D">
              <w:rPr>
                <w:rFonts w:ascii="Georgia" w:hAnsi="Georgia"/>
                <w:sz w:val="18"/>
                <w:szCs w:val="18"/>
              </w:rPr>
              <w:t xml:space="preserve">можно будет </w:t>
            </w:r>
            <w:r w:rsidR="0044589D" w:rsidRPr="00F750A2">
              <w:rPr>
                <w:rFonts w:ascii="Georgia" w:hAnsi="Georgia"/>
                <w:sz w:val="18"/>
                <w:szCs w:val="18"/>
              </w:rPr>
              <w:t>сделать красивые кадры на память и распечатать их в виде открыток</w:t>
            </w:r>
            <w:r w:rsidR="0044589D" w:rsidRPr="00A37EB2">
              <w:rPr>
                <w:rFonts w:ascii="Georgia" w:hAnsi="Georgia"/>
                <w:sz w:val="18"/>
                <w:szCs w:val="18"/>
              </w:rPr>
              <w:t>.</w:t>
            </w:r>
          </w:p>
          <w:p w:rsidR="003E37A7" w:rsidRDefault="003E37A7" w:rsidP="0011077A">
            <w:pPr>
              <w:pStyle w:val="a8"/>
              <w:spacing w:before="240" w:beforeAutospacing="0" w:after="0" w:afterAutospacing="0"/>
              <w:contextualSpacing/>
              <w:jc w:val="both"/>
              <w:rPr>
                <w:rFonts w:ascii="Georgia" w:hAnsi="Georgia"/>
                <w:sz w:val="18"/>
                <w:szCs w:val="18"/>
              </w:rPr>
            </w:pPr>
            <w:r w:rsidRPr="00A37EB2">
              <w:rPr>
                <w:rFonts w:ascii="Georgia" w:hAnsi="Georgia"/>
                <w:b/>
                <w:bCs/>
                <w:sz w:val="18"/>
                <w:szCs w:val="18"/>
              </w:rPr>
              <w:lastRenderedPageBreak/>
              <w:t xml:space="preserve">Так же </w:t>
            </w:r>
            <w:r w:rsidR="0044589D">
              <w:rPr>
                <w:rFonts w:ascii="Georgia" w:hAnsi="Georgia"/>
                <w:b/>
                <w:bCs/>
                <w:sz w:val="18"/>
                <w:szCs w:val="18"/>
              </w:rPr>
              <w:t xml:space="preserve">по желанию </w:t>
            </w:r>
            <w:r w:rsidRPr="00A37EB2">
              <w:rPr>
                <w:rFonts w:ascii="Georgia" w:hAnsi="Georgia"/>
                <w:b/>
                <w:bCs/>
                <w:sz w:val="18"/>
                <w:szCs w:val="18"/>
              </w:rPr>
              <w:t>можно посетить: </w:t>
            </w:r>
            <w:hyperlink r:id="rId8" w:tooltip="подробнее о Москвариуме" w:history="1">
              <w:r w:rsidRPr="00647051">
                <w:rPr>
                  <w:rStyle w:val="a3"/>
                  <w:rFonts w:ascii="Georgia" w:hAnsi="Georgia"/>
                  <w:b/>
                  <w:sz w:val="18"/>
                  <w:szCs w:val="18"/>
                  <w:u w:val="none"/>
                </w:rPr>
                <w:t>«</w:t>
              </w:r>
              <w:proofErr w:type="spellStart"/>
              <w:r w:rsidRPr="00647051">
                <w:rPr>
                  <w:rStyle w:val="a3"/>
                  <w:rFonts w:ascii="Georgia" w:hAnsi="Georgia"/>
                  <w:b/>
                  <w:sz w:val="18"/>
                  <w:szCs w:val="18"/>
                  <w:u w:val="none"/>
                </w:rPr>
                <w:t>Москвариум</w:t>
              </w:r>
              <w:proofErr w:type="spellEnd"/>
              <w:r w:rsidRPr="00647051">
                <w:rPr>
                  <w:rStyle w:val="a3"/>
                  <w:rFonts w:ascii="Georgia" w:hAnsi="Georgia"/>
                  <w:b/>
                  <w:sz w:val="18"/>
                  <w:szCs w:val="18"/>
                  <w:u w:val="none"/>
                </w:rPr>
                <w:t>»</w:t>
              </w:r>
            </w:hyperlink>
            <w:r w:rsidR="0074786F">
              <w:rPr>
                <w:rStyle w:val="a3"/>
                <w:rFonts w:ascii="Georgia" w:hAnsi="Georgia"/>
                <w:b/>
                <w:sz w:val="18"/>
                <w:szCs w:val="18"/>
                <w:u w:val="none"/>
              </w:rPr>
              <w:t xml:space="preserve"> </w:t>
            </w:r>
            <w:r w:rsidR="0074786F" w:rsidRPr="0074786F">
              <w:rPr>
                <w:rStyle w:val="a3"/>
                <w:rFonts w:ascii="Georgia" w:hAnsi="Georgia"/>
                <w:color w:val="auto"/>
                <w:sz w:val="18"/>
                <w:szCs w:val="18"/>
                <w:u w:val="none"/>
              </w:rPr>
              <w:t>(</w:t>
            </w:r>
            <w:r w:rsidR="0074786F" w:rsidRPr="0074786F">
              <w:rPr>
                <w:rFonts w:ascii="Georgia" w:hAnsi="Georgia"/>
                <w:bCs/>
                <w:sz w:val="18"/>
                <w:szCs w:val="18"/>
              </w:rPr>
              <w:t xml:space="preserve">1200 </w:t>
            </w:r>
            <w:proofErr w:type="spellStart"/>
            <w:r w:rsidR="0074786F" w:rsidRPr="0074786F">
              <w:rPr>
                <w:rFonts w:ascii="Georgia" w:hAnsi="Georgia"/>
                <w:bCs/>
                <w:sz w:val="18"/>
                <w:szCs w:val="18"/>
              </w:rPr>
              <w:t>рос.руб</w:t>
            </w:r>
            <w:proofErr w:type="spellEnd"/>
            <w:r w:rsidR="0074786F" w:rsidRPr="0074786F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proofErr w:type="spellStart"/>
            <w:r w:rsidR="0074786F" w:rsidRPr="0074786F">
              <w:rPr>
                <w:rFonts w:ascii="Georgia" w:hAnsi="Georgia"/>
                <w:bCs/>
                <w:sz w:val="18"/>
                <w:szCs w:val="18"/>
              </w:rPr>
              <w:t>взр</w:t>
            </w:r>
            <w:proofErr w:type="spellEnd"/>
            <w:r w:rsidR="0074786F" w:rsidRPr="0074786F">
              <w:rPr>
                <w:rFonts w:ascii="Georgia" w:hAnsi="Georgia"/>
                <w:bCs/>
                <w:sz w:val="18"/>
                <w:szCs w:val="18"/>
              </w:rPr>
              <w:t>, 800 рос.руб дети</w:t>
            </w:r>
            <w:r w:rsidR="0074786F" w:rsidRPr="0074786F">
              <w:rPr>
                <w:rStyle w:val="a3"/>
                <w:rFonts w:ascii="Georgia" w:hAnsi="Georgia"/>
                <w:color w:val="auto"/>
                <w:sz w:val="18"/>
                <w:szCs w:val="18"/>
                <w:u w:val="none"/>
              </w:rPr>
              <w:t>)</w:t>
            </w:r>
            <w:r w:rsidR="0044589D" w:rsidRPr="0074786F">
              <w:rPr>
                <w:rStyle w:val="a3"/>
                <w:rFonts w:ascii="Georgia" w:hAnsi="Georgia"/>
                <w:color w:val="auto"/>
                <w:sz w:val="18"/>
                <w:szCs w:val="18"/>
                <w:u w:val="none"/>
              </w:rPr>
              <w:t>,</w:t>
            </w:r>
            <w:r w:rsidR="0044589D" w:rsidRPr="0044589D">
              <w:rPr>
                <w:rStyle w:val="a3"/>
                <w:rFonts w:ascii="Georgia" w:hAnsi="Georgia"/>
                <w:sz w:val="18"/>
                <w:szCs w:val="18"/>
                <w:u w:val="none"/>
              </w:rPr>
              <w:t xml:space="preserve"> </w:t>
            </w:r>
            <w:r w:rsidRPr="00A37EB2">
              <w:rPr>
                <w:rFonts w:ascii="Georgia" w:hAnsi="Georgia"/>
                <w:sz w:val="18"/>
                <w:szCs w:val="18"/>
              </w:rPr>
              <w:t>Дом Деда Мороза в павильоне Калерия, Музей Иллюзий и Лабиринтов, Дом-Перевертыш и многое другое. И конечно, прокатится на </w:t>
            </w:r>
            <w:hyperlink r:id="rId9" w:tooltip="подробнее о катке на ВДНХ" w:history="1">
              <w:r w:rsidRPr="00647051">
                <w:rPr>
                  <w:rStyle w:val="a3"/>
                  <w:rFonts w:ascii="Georgia" w:hAnsi="Georgia"/>
                  <w:b/>
                  <w:sz w:val="18"/>
                  <w:szCs w:val="18"/>
                </w:rPr>
                <w:t>главном катке страны</w:t>
              </w:r>
            </w:hyperlink>
            <w:r w:rsidR="0074786F">
              <w:rPr>
                <w:rStyle w:val="a3"/>
                <w:rFonts w:ascii="Georgia" w:hAnsi="Georgia"/>
                <w:b/>
                <w:sz w:val="18"/>
                <w:szCs w:val="18"/>
              </w:rPr>
              <w:t xml:space="preserve"> </w:t>
            </w:r>
            <w:r w:rsidR="0074786F" w:rsidRPr="0074786F">
              <w:rPr>
                <w:rStyle w:val="a3"/>
                <w:rFonts w:ascii="Georgia" w:hAnsi="Georgia"/>
                <w:color w:val="auto"/>
                <w:sz w:val="18"/>
                <w:szCs w:val="18"/>
              </w:rPr>
              <w:t>(</w:t>
            </w:r>
            <w:r w:rsidR="0074786F" w:rsidRPr="0074786F">
              <w:rPr>
                <w:rFonts w:ascii="Georgia" w:hAnsi="Georgia"/>
                <w:bCs/>
                <w:sz w:val="20"/>
                <w:szCs w:val="20"/>
              </w:rPr>
              <w:t>550 рос.руб взр, 250 рос.руб дети</w:t>
            </w:r>
            <w:r w:rsidR="0074786F" w:rsidRPr="0074786F">
              <w:rPr>
                <w:rStyle w:val="a3"/>
                <w:rFonts w:ascii="Georgia" w:hAnsi="Georgia"/>
                <w:color w:val="auto"/>
                <w:sz w:val="18"/>
                <w:szCs w:val="18"/>
              </w:rPr>
              <w:t>)</w:t>
            </w:r>
            <w:r w:rsidR="00837ED4" w:rsidRPr="0074786F">
              <w:rPr>
                <w:rFonts w:ascii="Georgia" w:hAnsi="Georgia"/>
                <w:sz w:val="18"/>
                <w:szCs w:val="18"/>
              </w:rPr>
              <w:t xml:space="preserve">. </w:t>
            </w:r>
            <w:r w:rsidRPr="00837ED4">
              <w:rPr>
                <w:rFonts w:ascii="Georgia" w:hAnsi="Georgia"/>
                <w:b/>
                <w:sz w:val="18"/>
                <w:szCs w:val="18"/>
              </w:rPr>
              <w:t>Каток на ВДНХ</w:t>
            </w:r>
            <w:r w:rsidRPr="00A37EB2">
              <w:rPr>
                <w:rFonts w:ascii="Georgia" w:hAnsi="Georgia"/>
                <w:sz w:val="18"/>
                <w:szCs w:val="18"/>
              </w:rPr>
              <w:t xml:space="preserve"> - это самый большой каток с искусственным покрытием, который фактически займет более 20 000 кв. м. А если принять во внимание его инфраструктуру, то общая площадь составит 60 000 кв. м! </w:t>
            </w:r>
          </w:p>
          <w:p w:rsidR="00335561" w:rsidRDefault="00430CC3" w:rsidP="00335561">
            <w:pPr>
              <w:pStyle w:val="a8"/>
              <w:spacing w:before="240" w:beforeAutospacing="0" w:after="0" w:afterAutospacing="0"/>
              <w:contextualSpacing/>
              <w:jc w:val="both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  <w:r w:rsidR="00E2099D">
              <w:rPr>
                <w:rFonts w:ascii="Georgia" w:hAnsi="Georgia"/>
                <w:b/>
                <w:sz w:val="18"/>
                <w:szCs w:val="18"/>
              </w:rPr>
              <w:t xml:space="preserve">Групповая НОЧНАЯ автобусная экскурсия </w:t>
            </w:r>
            <w:r w:rsidR="00A973A5">
              <w:rPr>
                <w:rFonts w:ascii="Georgia" w:hAnsi="Georgia"/>
                <w:b/>
                <w:sz w:val="18"/>
                <w:szCs w:val="18"/>
                <w:u w:val="single"/>
              </w:rPr>
              <w:t>“МОСКВА МИСТИЧЕСКАЯ</w:t>
            </w:r>
            <w:r w:rsidR="00E2099D" w:rsidRPr="00430CC3">
              <w:rPr>
                <w:rFonts w:ascii="Georgia" w:hAnsi="Georgia"/>
                <w:b/>
                <w:sz w:val="18"/>
                <w:szCs w:val="18"/>
                <w:u w:val="single"/>
              </w:rPr>
              <w:t>”</w:t>
            </w:r>
            <w:r w:rsidR="00E2099D" w:rsidRPr="00430CC3">
              <w:rPr>
                <w:rFonts w:ascii="Georgia" w:hAnsi="Georgia"/>
                <w:sz w:val="18"/>
                <w:szCs w:val="18"/>
                <w:u w:val="single"/>
              </w:rPr>
              <w:t xml:space="preserve">! </w:t>
            </w:r>
            <w:r w:rsidR="000217E7">
              <w:rPr>
                <w:rFonts w:ascii="Georgia" w:hAnsi="Georgia"/>
                <w:sz w:val="18"/>
                <w:szCs w:val="18"/>
                <w:u w:val="single"/>
              </w:rPr>
              <w:t>(доп.плата)</w:t>
            </w:r>
          </w:p>
          <w:p w:rsidR="00335561" w:rsidRPr="00335561" w:rsidRDefault="00335561" w:rsidP="00F43D4F">
            <w:pPr>
              <w:pStyle w:val="a8"/>
              <w:spacing w:before="240" w:beforeAutospacing="0" w:after="0" w:afterAutospacing="0"/>
              <w:contextualSpacing/>
              <w:jc w:val="both"/>
              <w:rPr>
                <w:rFonts w:ascii="Georgia" w:hAnsi="Georgia"/>
                <w:sz w:val="18"/>
                <w:szCs w:val="18"/>
              </w:rPr>
            </w:pPr>
            <w:r w:rsidRPr="00335561">
              <w:rPr>
                <w:rFonts w:ascii="Georgia" w:hAnsi="Georgia"/>
                <w:sz w:val="18"/>
                <w:szCs w:val="18"/>
              </w:rPr>
              <w:t>Вот уж точно не откроем большой тайны, если скажем, что Москва никогда не спит!</w:t>
            </w:r>
            <w:r w:rsidR="00F43D4F">
              <w:rPr>
                <w:rFonts w:ascii="Georgia" w:hAnsi="Georgia"/>
                <w:sz w:val="18"/>
                <w:szCs w:val="18"/>
              </w:rPr>
              <w:t xml:space="preserve"> Вы и сами это знаете!</w:t>
            </w:r>
          </w:p>
          <w:p w:rsidR="00335561" w:rsidRPr="00A37EB2" w:rsidRDefault="00335561" w:rsidP="000A4385">
            <w:pPr>
              <w:pStyle w:val="a8"/>
              <w:spacing w:before="240"/>
              <w:contextualSpacing/>
              <w:jc w:val="both"/>
              <w:rPr>
                <w:rFonts w:ascii="Georgia" w:hAnsi="Georgia"/>
                <w:sz w:val="18"/>
                <w:szCs w:val="18"/>
              </w:rPr>
            </w:pPr>
            <w:r w:rsidRPr="00335561">
              <w:rPr>
                <w:rFonts w:ascii="Georgia" w:hAnsi="Georgia"/>
                <w:sz w:val="18"/>
                <w:szCs w:val="18"/>
              </w:rPr>
              <w:t>Ночью в большом городе красиво, красочно, шумно. Мало кто вспомнит о том, что у городской жизни есть и мистическая сторона</w:t>
            </w:r>
            <w:r w:rsidR="000A4385">
              <w:rPr>
                <w:rFonts w:ascii="Georgia" w:hAnsi="Georgia"/>
                <w:sz w:val="18"/>
                <w:szCs w:val="18"/>
              </w:rPr>
              <w:t xml:space="preserve">. </w:t>
            </w:r>
            <w:r w:rsidR="000A4385" w:rsidRPr="00335561">
              <w:rPr>
                <w:rFonts w:ascii="Georgia" w:hAnsi="Georgia"/>
                <w:sz w:val="18"/>
                <w:szCs w:val="18"/>
              </w:rPr>
              <w:t>Страшные истории, легенды, места, где встречаются при</w:t>
            </w:r>
            <w:r w:rsidR="000A4385">
              <w:rPr>
                <w:rFonts w:ascii="Georgia" w:hAnsi="Georgia"/>
                <w:sz w:val="18"/>
                <w:szCs w:val="18"/>
              </w:rPr>
              <w:t>зраки и происходит необъяснимое. В</w:t>
            </w:r>
            <w:r w:rsidR="000A4385" w:rsidRPr="00335561">
              <w:rPr>
                <w:rFonts w:ascii="Georgia" w:hAnsi="Georgia"/>
                <w:sz w:val="18"/>
                <w:szCs w:val="18"/>
              </w:rPr>
              <w:t>ы увидите таинственную ночную Москву и узнаете много мистических тайн и легенд об известных местах в любимом городе</w:t>
            </w:r>
            <w:r w:rsidR="000A4385" w:rsidRPr="000A4385">
              <w:rPr>
                <w:rFonts w:ascii="Georgia" w:hAnsi="Georgia"/>
                <w:sz w:val="18"/>
                <w:szCs w:val="18"/>
              </w:rPr>
              <w:t> - вот не полный перечень того, что вас ждет!</w:t>
            </w:r>
          </w:p>
          <w:p w:rsidR="0034014F" w:rsidRPr="00A37EB2" w:rsidRDefault="001C0CE0" w:rsidP="0011077A">
            <w:pPr>
              <w:pStyle w:val="a8"/>
              <w:spacing w:before="240" w:beforeAutospacing="0"/>
              <w:contextualSpacing/>
              <w:jc w:val="both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A37EB2">
              <w:rPr>
                <w:rFonts w:ascii="Georgia" w:hAnsi="Georgia"/>
                <w:sz w:val="18"/>
                <w:szCs w:val="18"/>
              </w:rPr>
              <w:t>Ночлег.</w:t>
            </w:r>
            <w:r w:rsidR="0034014F" w:rsidRPr="00A37EB2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D62E19" w:rsidRPr="00E14D7B" w:rsidTr="00647051">
        <w:trPr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9" w:rsidRPr="0011077A" w:rsidRDefault="00C73172" w:rsidP="00DA45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1077A">
              <w:rPr>
                <w:rFonts w:ascii="Georgia" w:hAnsi="Georgia" w:cs="Arial"/>
                <w:b/>
                <w:sz w:val="18"/>
                <w:szCs w:val="18"/>
              </w:rPr>
              <w:lastRenderedPageBreak/>
              <w:t>02.01.</w:t>
            </w:r>
            <w:r w:rsidR="00647051">
              <w:rPr>
                <w:rFonts w:ascii="Georgia" w:hAnsi="Georgia" w:cs="Arial"/>
                <w:b/>
                <w:sz w:val="18"/>
                <w:szCs w:val="18"/>
              </w:rPr>
              <w:t>20</w:t>
            </w:r>
            <w:r w:rsidRPr="0011077A">
              <w:rPr>
                <w:rFonts w:ascii="Georgia" w:hAnsi="Georgia" w:cs="Arial"/>
                <w:b/>
                <w:sz w:val="18"/>
                <w:szCs w:val="18"/>
              </w:rPr>
              <w:t>1</w:t>
            </w:r>
            <w:r w:rsidR="00DA45B9">
              <w:rPr>
                <w:rFonts w:ascii="Georgia" w:hAnsi="Georgia" w:cs="Arial"/>
                <w:b/>
                <w:sz w:val="18"/>
                <w:szCs w:val="18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9" w:rsidRDefault="00F43D4F" w:rsidP="004A604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 w:cs="Arial"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Georgia" w:hAnsi="Georgia" w:cs="Arial"/>
                <w:bCs/>
                <w:color w:val="222222"/>
                <w:sz w:val="18"/>
                <w:szCs w:val="18"/>
                <w:bdr w:val="none" w:sz="0" w:space="0" w:color="auto" w:frame="1"/>
              </w:rPr>
              <w:t>Завтрак</w:t>
            </w:r>
            <w:r w:rsidR="004A6049" w:rsidRPr="004A6049">
              <w:rPr>
                <w:rFonts w:ascii="Georgia" w:hAnsi="Georgia" w:cs="Arial"/>
                <w:bCs/>
                <w:color w:val="222222"/>
                <w:sz w:val="18"/>
                <w:szCs w:val="18"/>
                <w:bdr w:val="none" w:sz="0" w:space="0" w:color="auto" w:frame="1"/>
              </w:rPr>
              <w:t>,</w:t>
            </w:r>
            <w:r w:rsidR="004A6049" w:rsidRPr="004A6049">
              <w:rPr>
                <w:rStyle w:val="apple-converted-space"/>
                <w:rFonts w:ascii="Georgia" w:hAnsi="Georgia" w:cs="Arial"/>
                <w:color w:val="222222"/>
                <w:sz w:val="18"/>
                <w:szCs w:val="18"/>
                <w:bdr w:val="none" w:sz="0" w:space="0" w:color="auto" w:frame="1"/>
              </w:rPr>
              <w:t> </w:t>
            </w:r>
            <w:r w:rsidR="004A6049" w:rsidRPr="004A6049">
              <w:rPr>
                <w:rFonts w:ascii="Georgia" w:hAnsi="Georgia" w:cs="Arial"/>
                <w:color w:val="222222"/>
                <w:sz w:val="18"/>
                <w:szCs w:val="18"/>
                <w:bdr w:val="none" w:sz="0" w:space="0" w:color="auto" w:frame="1"/>
              </w:rPr>
              <w:t>освобождение номеров.</w:t>
            </w:r>
          </w:p>
          <w:p w:rsidR="00F70967" w:rsidRPr="00560321" w:rsidRDefault="00F70967" w:rsidP="00F70967">
            <w:pPr>
              <w:pStyle w:val="a8"/>
              <w:spacing w:before="0" w:beforeAutospacing="0" w:after="0" w:afterAutospacing="0"/>
              <w:jc w:val="both"/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</w:pPr>
            <w:r w:rsidRPr="00560321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Посещение Новогоднего Измайловского кремля</w:t>
            </w:r>
            <w:r w:rsidRPr="00560321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> – уютный уголок допетровской Москвы, в котором русская история и сказка переплетаются с современностью! На территории комплекса находится </w:t>
            </w:r>
            <w:r w:rsidRPr="00560321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Храм святителя Николая</w:t>
            </w:r>
            <w:r w:rsidRPr="00560321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 xml:space="preserve"> - самый высокий действующий деревянный храм Москвы (46м), </w:t>
            </w:r>
          </w:p>
          <w:p w:rsidR="00F70967" w:rsidRPr="00560321" w:rsidRDefault="00F70967" w:rsidP="00F70967">
            <w:pPr>
              <w:pStyle w:val="a8"/>
              <w:spacing w:before="0" w:beforeAutospacing="0" w:after="0" w:afterAutospacing="0"/>
              <w:jc w:val="both"/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</w:pPr>
            <w:r w:rsidRPr="00560321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 xml:space="preserve">Вы посетите </w:t>
            </w:r>
            <w:r w:rsidRPr="00560321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 xml:space="preserve">Музей истории русской водки </w:t>
            </w:r>
            <w:r w:rsidRPr="004E553E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>(</w:t>
            </w:r>
            <w:r w:rsidR="00647051" w:rsidRPr="004E553E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>вх.билеты</w:t>
            </w:r>
            <w:r w:rsidRPr="004E553E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 xml:space="preserve"> доплата)</w:t>
            </w:r>
            <w:r w:rsidRPr="00560321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 xml:space="preserve"> где узнаете о технологии процесса приготовления водки, основных составляющих самого знаменитого русского напитка, услышите увлекательную историю о том, как водка влияла на ход важных исторических событий в России.  </w:t>
            </w:r>
            <w:r w:rsidRPr="00560321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Вас ждет дегустация напитка с вкусными угощениями.</w:t>
            </w:r>
            <w:r w:rsidR="005A1D9F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A1D9F" w:rsidRPr="005A1D9F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(3 вида водки с 3 традиционными русскими закусками)</w:t>
            </w:r>
            <w:r w:rsidR="005A1D9F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Pr="00560321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 xml:space="preserve"> Возможно </w:t>
            </w:r>
            <w:r w:rsidR="005A1D9F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>катание</w:t>
            </w:r>
            <w:r w:rsidRPr="00560321">
              <w:rPr>
                <w:rFonts w:ascii="Georgia" w:hAnsi="Georgia" w:cs="Arial"/>
                <w:bCs/>
                <w:sz w:val="18"/>
                <w:szCs w:val="18"/>
                <w:shd w:val="clear" w:color="auto" w:fill="FFFFFF"/>
              </w:rPr>
              <w:t xml:space="preserve"> на коньках, лыжах или санках; поиграть в снежки и слепить снежную бабу; посетить кинотеатр или уютное кафе; согреться горячим глинтвейном или чаем с травами и медом; подкрепиться блинами и с новыми силами продолжить прогулку. </w:t>
            </w:r>
          </w:p>
          <w:p w:rsidR="00F70967" w:rsidRPr="004A6049" w:rsidRDefault="00F70967" w:rsidP="004A604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 w:cs="Arial"/>
                <w:color w:val="222222"/>
                <w:sz w:val="18"/>
                <w:szCs w:val="18"/>
                <w:bdr w:val="none" w:sz="0" w:space="0" w:color="auto" w:frame="1"/>
              </w:rPr>
            </w:pPr>
          </w:p>
          <w:p w:rsidR="001C0CE0" w:rsidRDefault="00E2099D" w:rsidP="0011077A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Прогулка</w:t>
            </w:r>
            <w:r w:rsidR="002750D2" w:rsidRPr="00A37EB2">
              <w:rPr>
                <w:rFonts w:ascii="Georgia" w:hAnsi="Georgia"/>
                <w:b/>
                <w:bCs/>
                <w:sz w:val="18"/>
                <w:szCs w:val="18"/>
              </w:rPr>
              <w:t xml:space="preserve"> «Ах, Арбат,</w:t>
            </w:r>
            <w:r w:rsidR="007C7BA8">
              <w:rPr>
                <w:rFonts w:ascii="Georgia" w:hAnsi="Georgia"/>
                <w:b/>
                <w:bCs/>
                <w:sz w:val="18"/>
                <w:szCs w:val="18"/>
              </w:rPr>
              <w:t xml:space="preserve"> снежный</w:t>
            </w:r>
            <w:r w:rsidR="002750D2" w:rsidRPr="00A37EB2">
              <w:rPr>
                <w:rFonts w:ascii="Georgia" w:hAnsi="Georgia"/>
                <w:b/>
                <w:bCs/>
                <w:sz w:val="18"/>
                <w:szCs w:val="18"/>
              </w:rPr>
              <w:t xml:space="preserve"> мой Арбат»</w:t>
            </w:r>
            <w:r w:rsidR="002750D2" w:rsidRPr="00A37EB2">
              <w:rPr>
                <w:rFonts w:ascii="Georgia" w:hAnsi="Georgia"/>
                <w:sz w:val="18"/>
                <w:szCs w:val="18"/>
              </w:rPr>
              <w:t> - это удивительное путешествие по </w:t>
            </w:r>
            <w:r w:rsidR="002750D2" w:rsidRPr="00A37EB2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Старому Арбату</w:t>
            </w:r>
            <w:r w:rsidR="002750D2" w:rsidRPr="00A37EB2">
              <w:rPr>
                <w:rFonts w:ascii="Georgia" w:hAnsi="Georgia"/>
                <w:sz w:val="18"/>
                <w:szCs w:val="18"/>
              </w:rPr>
              <w:t xml:space="preserve"> - пешеходной улице в самом центре Москвы, одной из древнейших, известной еще с 14 века. Его дома и улицы - история Москвы. </w:t>
            </w:r>
            <w:r w:rsidR="002750D2" w:rsidRPr="008D2D40">
              <w:rPr>
                <w:rFonts w:ascii="Georgia" w:hAnsi="Georgia"/>
                <w:b/>
                <w:sz w:val="18"/>
                <w:szCs w:val="18"/>
              </w:rPr>
              <w:t>Арбат - это символ старой Москвы</w:t>
            </w:r>
            <w:r w:rsidR="002750D2" w:rsidRPr="00A37EB2">
              <w:rPr>
                <w:rFonts w:ascii="Georgia" w:hAnsi="Georgia"/>
                <w:sz w:val="18"/>
                <w:szCs w:val="18"/>
              </w:rPr>
              <w:t xml:space="preserve">. </w:t>
            </w:r>
          </w:p>
          <w:p w:rsidR="00E204C0" w:rsidRPr="00A37EB2" w:rsidRDefault="00E204C0" w:rsidP="0011077A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1C0CE0" w:rsidRDefault="001C0CE0" w:rsidP="0011077A">
            <w:pPr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EB2">
              <w:rPr>
                <w:rFonts w:ascii="Georgia" w:hAnsi="Georgia"/>
                <w:sz w:val="18"/>
                <w:szCs w:val="18"/>
              </w:rPr>
              <w:t>Посещение</w:t>
            </w:r>
            <w:r w:rsidRPr="00A37EB2">
              <w:rPr>
                <w:rFonts w:ascii="Georgia" w:hAnsi="Georgia"/>
                <w:b/>
                <w:bCs/>
                <w:sz w:val="18"/>
                <w:szCs w:val="18"/>
              </w:rPr>
              <w:t xml:space="preserve"> "IKEA - MEGA - АШАН"</w:t>
            </w:r>
            <w:r w:rsidRPr="00A37EB2">
              <w:rPr>
                <w:rFonts w:ascii="Georgia" w:hAnsi="Georgia"/>
                <w:sz w:val="18"/>
                <w:szCs w:val="18"/>
              </w:rPr>
              <w:t> – это крупный торговый комплекс: бутики, скидки, распродажи…</w:t>
            </w:r>
          </w:p>
          <w:p w:rsidR="00B679C4" w:rsidRPr="00B679C4" w:rsidRDefault="00B679C4" w:rsidP="00B679C4">
            <w:pPr>
              <w:pStyle w:val="a8"/>
              <w:spacing w:before="240" w:beforeAutospacing="0"/>
              <w:jc w:val="both"/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</w:pPr>
            <w:r w:rsidRPr="000A4385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 xml:space="preserve">Всем, кто уже прошел просвещение в Москвичи и насладился теплом и уютом сказочной Столицы, приглашаем </w:t>
            </w:r>
            <w:r w:rsidR="003A7D64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>в</w:t>
            </w:r>
            <w:r w:rsidRPr="000A4385">
              <w:rPr>
                <w:rFonts w:ascii="Georgia" w:hAnsi="Georgia" w:cs="Arial"/>
                <w:b/>
                <w:i/>
                <w:sz w:val="18"/>
                <w:szCs w:val="18"/>
                <w:shd w:val="clear" w:color="auto" w:fill="FFFFFF"/>
              </w:rPr>
              <w:t xml:space="preserve"> «</w:t>
            </w:r>
            <w:r w:rsidR="003A7D64">
              <w:rPr>
                <w:rFonts w:ascii="Georgia" w:hAnsi="Georgia" w:cs="Arial"/>
                <w:b/>
                <w:i/>
                <w:sz w:val="18"/>
                <w:szCs w:val="18"/>
                <w:shd w:val="clear" w:color="auto" w:fill="FFFFFF"/>
              </w:rPr>
              <w:t>Новогодний</w:t>
            </w:r>
            <w:r w:rsidR="006F5EC8">
              <w:rPr>
                <w:rFonts w:ascii="Georgia" w:hAnsi="Georgia" w:cs="Arial"/>
                <w:b/>
                <w:i/>
                <w:sz w:val="18"/>
                <w:szCs w:val="18"/>
                <w:shd w:val="clear" w:color="auto" w:fill="FFFFFF"/>
              </w:rPr>
              <w:t xml:space="preserve"> п</w:t>
            </w:r>
            <w:r w:rsidR="003A7D64">
              <w:rPr>
                <w:rFonts w:ascii="Georgia" w:hAnsi="Georgia" w:cs="Arial"/>
                <w:b/>
                <w:i/>
                <w:sz w:val="18"/>
                <w:szCs w:val="18"/>
                <w:shd w:val="clear" w:color="auto" w:fill="FFFFFF"/>
              </w:rPr>
              <w:t>оющий автобус</w:t>
            </w:r>
            <w:r w:rsidRPr="000A4385">
              <w:rPr>
                <w:rFonts w:ascii="Georgia" w:hAnsi="Georgia" w:cs="Arial"/>
                <w:b/>
                <w:i/>
                <w:sz w:val="18"/>
                <w:szCs w:val="18"/>
                <w:shd w:val="clear" w:color="auto" w:fill="FFFFFF"/>
              </w:rPr>
              <w:t>»</w:t>
            </w:r>
            <w:r w:rsidRPr="000A4385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 xml:space="preserve"> отправление в</w:t>
            </w:r>
            <w:r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 xml:space="preserve"> Минск</w:t>
            </w:r>
            <w:r w:rsidRPr="000A4385">
              <w:rPr>
                <w:rFonts w:ascii="Georgia" w:hAnsi="Georgia" w:cs="Arial"/>
                <w:i/>
                <w:sz w:val="18"/>
                <w:szCs w:val="18"/>
                <w:shd w:val="clear" w:color="auto" w:fill="FFFFFF"/>
              </w:rPr>
              <w:t>. Дорогой скучать не придется – ведь Вы сами будете отвечать на вопросы о Москве и, конечно же, примите участие в увлекательных играх. В конце будет разыгран приятный бонус.</w:t>
            </w:r>
          </w:p>
          <w:p w:rsidR="00D62E19" w:rsidRPr="00A37EB2" w:rsidRDefault="0034014F" w:rsidP="00A36B19">
            <w:pPr>
              <w:spacing w:line="276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A37EB2">
              <w:rPr>
                <w:rFonts w:ascii="Georgia" w:hAnsi="Georgia"/>
                <w:sz w:val="18"/>
                <w:szCs w:val="18"/>
              </w:rPr>
              <w:t>Ночной переезд</w:t>
            </w:r>
            <w:r w:rsidRPr="00A37EB2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</w:tr>
      <w:tr w:rsidR="001C0CE0" w:rsidRPr="00E14D7B" w:rsidTr="00647051">
        <w:trPr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0" w:rsidRPr="0011077A" w:rsidRDefault="0011077A" w:rsidP="00DA45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1077A">
              <w:rPr>
                <w:rFonts w:ascii="Georgia" w:hAnsi="Georgia" w:cs="Arial"/>
                <w:b/>
                <w:sz w:val="18"/>
                <w:szCs w:val="18"/>
              </w:rPr>
              <w:t>03.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01.</w:t>
            </w:r>
            <w:r w:rsidR="00647051">
              <w:rPr>
                <w:rFonts w:ascii="Georgia" w:hAnsi="Georgia" w:cs="Arial"/>
                <w:b/>
                <w:sz w:val="18"/>
                <w:szCs w:val="18"/>
              </w:rPr>
              <w:t>20</w:t>
            </w:r>
            <w:r w:rsidRPr="0011077A">
              <w:rPr>
                <w:rFonts w:ascii="Georgia" w:hAnsi="Georgia" w:cs="Arial"/>
                <w:b/>
                <w:sz w:val="18"/>
                <w:szCs w:val="18"/>
              </w:rPr>
              <w:t>1</w:t>
            </w:r>
            <w:r w:rsidR="00DA45B9">
              <w:rPr>
                <w:rFonts w:ascii="Georgia" w:hAnsi="Georgia" w:cs="Arial"/>
                <w:b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0" w:rsidRPr="00A37EB2" w:rsidRDefault="001C0CE0" w:rsidP="0011077A">
            <w:pPr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EB2">
              <w:rPr>
                <w:rFonts w:ascii="Georgia" w:hAnsi="Georgia" w:cs="Arial"/>
                <w:sz w:val="18"/>
                <w:szCs w:val="18"/>
              </w:rPr>
              <w:t>Прибытие в Минск в утреннее время.</w:t>
            </w:r>
          </w:p>
        </w:tc>
      </w:tr>
    </w:tbl>
    <w:p w:rsidR="00F43D4F" w:rsidRDefault="00B5636A" w:rsidP="00E14D7B">
      <w:pPr>
        <w:contextualSpacing/>
        <w:jc w:val="center"/>
        <w:rPr>
          <w:rFonts w:ascii="Georgia" w:hAnsi="Georgia" w:cs="Arial"/>
          <w:b/>
          <w:sz w:val="28"/>
        </w:rPr>
      </w:pPr>
      <w:r>
        <w:rPr>
          <w:rFonts w:ascii="Georgia" w:hAnsi="Georgia" w:cs="Arial"/>
          <w:b/>
          <w:sz w:val="28"/>
        </w:rPr>
        <w:t xml:space="preserve">Стоимость тура: </w:t>
      </w:r>
    </w:p>
    <w:tbl>
      <w:tblPr>
        <w:tblStyle w:val="af0"/>
        <w:tblW w:w="0" w:type="auto"/>
        <w:tblInd w:w="2340" w:type="dxa"/>
        <w:tblLook w:val="04A0" w:firstRow="1" w:lastRow="0" w:firstColumn="1" w:lastColumn="0" w:noHBand="0" w:noVBand="1"/>
      </w:tblPr>
      <w:tblGrid>
        <w:gridCol w:w="3085"/>
        <w:gridCol w:w="3896"/>
      </w:tblGrid>
      <w:tr w:rsidR="00B5636A" w:rsidTr="00B5636A">
        <w:tc>
          <w:tcPr>
            <w:tcW w:w="3085" w:type="dxa"/>
          </w:tcPr>
          <w:p w:rsidR="00B5636A" w:rsidRPr="00970BAE" w:rsidRDefault="00B5636A" w:rsidP="00E14D7B">
            <w:pPr>
              <w:contextualSpacing/>
              <w:jc w:val="center"/>
              <w:rPr>
                <w:rFonts w:ascii="Georgia" w:hAnsi="Georgia" w:cs="Arial"/>
                <w:b/>
                <w:sz w:val="22"/>
              </w:rPr>
            </w:pPr>
            <w:r>
              <w:rPr>
                <w:rFonts w:ascii="Georgia" w:hAnsi="Georgia" w:cs="Arial"/>
                <w:b/>
                <w:sz w:val="22"/>
              </w:rPr>
              <w:t xml:space="preserve">Отель </w:t>
            </w:r>
            <w:proofErr w:type="spellStart"/>
            <w:r>
              <w:rPr>
                <w:rFonts w:ascii="Georgia" w:hAnsi="Georgia" w:cs="Arial"/>
                <w:b/>
                <w:sz w:val="22"/>
              </w:rPr>
              <w:t>Аэрополис</w:t>
            </w:r>
            <w:proofErr w:type="spellEnd"/>
            <w:r>
              <w:rPr>
                <w:rFonts w:ascii="Georgia" w:hAnsi="Georgia" w:cs="Arial"/>
                <w:b/>
                <w:sz w:val="22"/>
              </w:rPr>
              <w:t>***</w:t>
            </w:r>
          </w:p>
        </w:tc>
        <w:tc>
          <w:tcPr>
            <w:tcW w:w="3896" w:type="dxa"/>
          </w:tcPr>
          <w:p w:rsidR="00B5636A" w:rsidRPr="00970BAE" w:rsidRDefault="00B5636A" w:rsidP="00E14D7B">
            <w:pPr>
              <w:contextualSpacing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B5636A" w:rsidTr="00B5636A">
        <w:tc>
          <w:tcPr>
            <w:tcW w:w="3085" w:type="dxa"/>
          </w:tcPr>
          <w:p w:rsidR="00B5636A" w:rsidRPr="004E553E" w:rsidRDefault="00B5636A" w:rsidP="00E14D7B">
            <w:pPr>
              <w:contextualSpacing/>
              <w:jc w:val="center"/>
              <w:rPr>
                <w:rFonts w:ascii="Georgia" w:hAnsi="Georgia" w:cs="Arial"/>
                <w:b/>
                <w:sz w:val="22"/>
              </w:rPr>
            </w:pPr>
            <w:r w:rsidRPr="004E553E">
              <w:rPr>
                <w:rFonts w:ascii="Georgia" w:hAnsi="Georgia" w:cs="Arial"/>
                <w:b/>
                <w:sz w:val="22"/>
              </w:rPr>
              <w:t>Взрослые</w:t>
            </w:r>
          </w:p>
        </w:tc>
        <w:tc>
          <w:tcPr>
            <w:tcW w:w="3896" w:type="dxa"/>
          </w:tcPr>
          <w:p w:rsidR="00B5636A" w:rsidRPr="000E00A3" w:rsidRDefault="00B5636A" w:rsidP="007829E3">
            <w:pPr>
              <w:contextualSpacing/>
              <w:jc w:val="center"/>
              <w:rPr>
                <w:rFonts w:ascii="Georgia" w:hAnsi="Georgia" w:cs="Arial"/>
                <w:b/>
                <w:sz w:val="22"/>
              </w:rPr>
            </w:pPr>
            <w:r w:rsidRPr="000E00A3">
              <w:rPr>
                <w:rFonts w:ascii="Georgia" w:hAnsi="Georgia" w:cs="Arial"/>
                <w:b/>
                <w:sz w:val="22"/>
              </w:rPr>
              <w:t>125</w:t>
            </w:r>
            <w:r w:rsidR="007829E3">
              <w:rPr>
                <w:rFonts w:ascii="Georgia" w:hAnsi="Georgia" w:cs="Arial"/>
                <w:b/>
                <w:sz w:val="22"/>
                <w:lang w:val="en-US"/>
              </w:rPr>
              <w:t>$</w:t>
            </w:r>
            <w:r w:rsidRPr="000E00A3">
              <w:rPr>
                <w:rFonts w:ascii="Georgia" w:hAnsi="Georgia" w:cs="Arial"/>
                <w:b/>
                <w:sz w:val="22"/>
              </w:rPr>
              <w:t xml:space="preserve"> +</w:t>
            </w:r>
            <w:r w:rsidR="004E5332">
              <w:rPr>
                <w:rFonts w:ascii="Georgia" w:hAnsi="Georgia" w:cs="Arial"/>
                <w:b/>
                <w:sz w:val="22"/>
              </w:rPr>
              <w:t xml:space="preserve"> </w:t>
            </w:r>
            <w:r w:rsidRPr="000E00A3">
              <w:rPr>
                <w:rFonts w:ascii="Georgia" w:hAnsi="Georgia" w:cs="Arial"/>
                <w:b/>
                <w:sz w:val="22"/>
              </w:rPr>
              <w:t>40 руб.</w:t>
            </w:r>
          </w:p>
        </w:tc>
      </w:tr>
      <w:tr w:rsidR="00B5636A" w:rsidTr="00B5636A">
        <w:tc>
          <w:tcPr>
            <w:tcW w:w="3085" w:type="dxa"/>
          </w:tcPr>
          <w:p w:rsidR="00B5636A" w:rsidRPr="004E553E" w:rsidRDefault="00B5636A" w:rsidP="00E14D7B">
            <w:pPr>
              <w:contextualSpacing/>
              <w:jc w:val="center"/>
              <w:rPr>
                <w:rFonts w:ascii="Georgia" w:hAnsi="Georgia" w:cs="Arial"/>
                <w:b/>
                <w:sz w:val="22"/>
              </w:rPr>
            </w:pPr>
            <w:r w:rsidRPr="004E553E">
              <w:rPr>
                <w:rFonts w:ascii="Georgia" w:hAnsi="Georgia" w:cs="Arial"/>
                <w:b/>
                <w:sz w:val="22"/>
              </w:rPr>
              <w:t xml:space="preserve">Дети </w:t>
            </w:r>
            <w:r w:rsidR="004E5332">
              <w:rPr>
                <w:rFonts w:ascii="Georgia" w:hAnsi="Georgia" w:cs="Arial"/>
                <w:b/>
                <w:sz w:val="22"/>
              </w:rPr>
              <w:t>до 16 лет</w:t>
            </w:r>
          </w:p>
        </w:tc>
        <w:tc>
          <w:tcPr>
            <w:tcW w:w="3896" w:type="dxa"/>
          </w:tcPr>
          <w:p w:rsidR="00B5636A" w:rsidRPr="000E00A3" w:rsidRDefault="007829E3" w:rsidP="00E14D7B">
            <w:pPr>
              <w:contextualSpacing/>
              <w:jc w:val="center"/>
              <w:rPr>
                <w:rFonts w:ascii="Georgia" w:hAnsi="Georgia" w:cs="Arial"/>
                <w:b/>
                <w:sz w:val="22"/>
              </w:rPr>
            </w:pPr>
            <w:r>
              <w:rPr>
                <w:rFonts w:ascii="Georgia" w:hAnsi="Georgia" w:cs="Arial"/>
                <w:b/>
                <w:sz w:val="22"/>
              </w:rPr>
              <w:t>120</w:t>
            </w:r>
            <w:r>
              <w:rPr>
                <w:rFonts w:ascii="Georgia" w:hAnsi="Georgia" w:cs="Arial"/>
                <w:b/>
                <w:sz w:val="22"/>
                <w:lang w:val="en-US"/>
              </w:rPr>
              <w:t>$</w:t>
            </w:r>
            <w:r w:rsidR="00B5636A">
              <w:rPr>
                <w:rFonts w:ascii="Georgia" w:hAnsi="Georgia" w:cs="Arial"/>
                <w:b/>
                <w:sz w:val="22"/>
              </w:rPr>
              <w:t xml:space="preserve"> + 30 руб.</w:t>
            </w:r>
          </w:p>
        </w:tc>
      </w:tr>
    </w:tbl>
    <w:p w:rsidR="00970BAE" w:rsidRDefault="00970BAE" w:rsidP="00FE33D6">
      <w:pPr>
        <w:contextualSpacing/>
        <w:rPr>
          <w:rFonts w:ascii="Georgia" w:hAnsi="Georgia" w:cs="Arial"/>
          <w:b/>
          <w:sz w:val="28"/>
        </w:rPr>
      </w:pPr>
    </w:p>
    <w:p w:rsidR="00F43D4F" w:rsidRPr="00F43D4F" w:rsidRDefault="00F43D4F" w:rsidP="00F43D4F">
      <w:pPr>
        <w:contextualSpacing/>
        <w:jc w:val="both"/>
        <w:rPr>
          <w:rFonts w:ascii="Georgia" w:hAnsi="Georgia" w:cs="Arial"/>
          <w:b/>
          <w:sz w:val="28"/>
        </w:rPr>
      </w:pPr>
      <w:r w:rsidRPr="00F43D4F">
        <w:rPr>
          <w:rFonts w:ascii="Georgia" w:hAnsi="Georgia" w:cs="Arial"/>
          <w:b/>
          <w:sz w:val="20"/>
        </w:rPr>
        <w:t>Отель «</w:t>
      </w:r>
      <w:proofErr w:type="spellStart"/>
      <w:r w:rsidRPr="00F43D4F">
        <w:rPr>
          <w:rFonts w:ascii="Georgia" w:hAnsi="Georgia" w:cs="Arial"/>
          <w:b/>
          <w:sz w:val="20"/>
        </w:rPr>
        <w:t>Аэрополис</w:t>
      </w:r>
      <w:proofErr w:type="spellEnd"/>
      <w:r w:rsidRPr="00F43D4F">
        <w:rPr>
          <w:rFonts w:ascii="Georgia" w:hAnsi="Georgia" w:cs="Arial"/>
          <w:b/>
          <w:sz w:val="20"/>
        </w:rPr>
        <w:t xml:space="preserve">***» </w:t>
      </w:r>
      <w:r w:rsidRPr="00F43D4F">
        <w:rPr>
          <w:rFonts w:ascii="Georgia" w:hAnsi="Georgia" w:cs="Arial"/>
          <w:sz w:val="20"/>
          <w:szCs w:val="20"/>
        </w:rPr>
        <w:t>Удобное расположение в центре Москвы на Ленинградском проспекте, рядом с метро «Динамо», позволяет легко добраться в любое место города</w:t>
      </w:r>
      <w:r w:rsidR="00B5636A">
        <w:rPr>
          <w:rFonts w:ascii="Georgia" w:hAnsi="Georgia" w:cs="Arial"/>
          <w:sz w:val="20"/>
          <w:szCs w:val="20"/>
        </w:rPr>
        <w:t xml:space="preserve"> (Две</w:t>
      </w:r>
      <w:r w:rsidR="005A1D9F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="005A1D9F">
        <w:rPr>
          <w:rFonts w:ascii="Georgia" w:hAnsi="Georgia" w:cs="Arial"/>
          <w:sz w:val="20"/>
          <w:szCs w:val="20"/>
        </w:rPr>
        <w:t>ст.метро</w:t>
      </w:r>
      <w:proofErr w:type="spellEnd"/>
      <w:r w:rsidR="005A1D9F">
        <w:rPr>
          <w:rFonts w:ascii="Georgia" w:hAnsi="Georgia" w:cs="Arial"/>
          <w:sz w:val="20"/>
          <w:szCs w:val="20"/>
        </w:rPr>
        <w:t xml:space="preserve"> до Красной площади)</w:t>
      </w:r>
      <w:r w:rsidRPr="00F43D4F">
        <w:rPr>
          <w:rFonts w:ascii="Georgia" w:hAnsi="Georgia" w:cs="Arial"/>
          <w:b/>
          <w:sz w:val="20"/>
          <w:szCs w:val="20"/>
        </w:rPr>
        <w:t>.</w:t>
      </w:r>
      <w:r w:rsidRPr="00F43D4F">
        <w:rPr>
          <w:rFonts w:ascii="Georgia" w:hAnsi="Georgia" w:cs="Arial"/>
          <w:sz w:val="20"/>
          <w:szCs w:val="20"/>
        </w:rPr>
        <w:t xml:space="preserve"> Из окон гостиницы открывается обзор на известные объекты столицы: башню «Останкино», бассейн «ЦСКА», стадион «Динамо», крупнейшие торговые центры. </w:t>
      </w:r>
      <w:r>
        <w:rPr>
          <w:rFonts w:ascii="Georgia" w:hAnsi="Georgia" w:cs="Arial"/>
          <w:sz w:val="20"/>
          <w:szCs w:val="20"/>
        </w:rPr>
        <w:t xml:space="preserve">Размещение в 2-3х местных номерах «стандарт»: в каждом номере санузел, душевая кабинка, </w:t>
      </w:r>
      <w:r w:rsidR="00E70491">
        <w:rPr>
          <w:rFonts w:ascii="Georgia" w:hAnsi="Georgia" w:cs="Arial"/>
          <w:sz w:val="20"/>
          <w:szCs w:val="20"/>
        </w:rPr>
        <w:t xml:space="preserve">туалетные принадлежности, комплект полотенец, </w:t>
      </w:r>
      <w:r w:rsidR="00D75DED" w:rsidRPr="00D75DED">
        <w:rPr>
          <w:rFonts w:ascii="Georgia" w:hAnsi="Georgia" w:cs="Arial"/>
          <w:sz w:val="20"/>
          <w:szCs w:val="20"/>
        </w:rPr>
        <w:t>Телевизор</w:t>
      </w:r>
      <w:r w:rsidR="00D75DED">
        <w:rPr>
          <w:rFonts w:ascii="Georgia" w:hAnsi="Georgia" w:cs="Arial"/>
          <w:sz w:val="20"/>
          <w:szCs w:val="20"/>
        </w:rPr>
        <w:t xml:space="preserve">, </w:t>
      </w:r>
      <w:r w:rsidR="00D75DED" w:rsidRPr="00D75DED">
        <w:rPr>
          <w:rFonts w:ascii="Georgia" w:hAnsi="Georgia" w:cs="Arial"/>
          <w:sz w:val="20"/>
          <w:szCs w:val="20"/>
        </w:rPr>
        <w:t>Мини-бар (холодильник)</w:t>
      </w:r>
      <w:r w:rsidR="00D75DED">
        <w:rPr>
          <w:rFonts w:ascii="Georgia" w:hAnsi="Georgia" w:cs="Arial"/>
          <w:sz w:val="20"/>
          <w:szCs w:val="20"/>
        </w:rPr>
        <w:t>. На всей территории отеля и в номерах имеется б</w:t>
      </w:r>
      <w:r w:rsidR="00D75DED" w:rsidRPr="00D75DED">
        <w:rPr>
          <w:rFonts w:ascii="Georgia" w:hAnsi="Georgia" w:cs="Arial"/>
          <w:sz w:val="20"/>
          <w:szCs w:val="20"/>
        </w:rPr>
        <w:t xml:space="preserve">есплатный </w:t>
      </w:r>
      <w:r w:rsidR="00D75DED">
        <w:rPr>
          <w:rFonts w:ascii="Georgia" w:hAnsi="Georgia" w:cs="Arial"/>
          <w:sz w:val="20"/>
          <w:szCs w:val="20"/>
        </w:rPr>
        <w:t xml:space="preserve">доступ в интернет </w:t>
      </w:r>
      <w:r w:rsidR="00D75DED" w:rsidRPr="00D75DED">
        <w:rPr>
          <w:rFonts w:ascii="Georgia" w:hAnsi="Georgia" w:cs="Arial"/>
          <w:sz w:val="20"/>
          <w:szCs w:val="20"/>
        </w:rPr>
        <w:t>WI-FI</w:t>
      </w:r>
      <w:r w:rsidR="00D75DED">
        <w:rPr>
          <w:rFonts w:ascii="Georgia" w:hAnsi="Georgia" w:cs="Arial"/>
          <w:sz w:val="20"/>
          <w:szCs w:val="20"/>
        </w:rPr>
        <w:t xml:space="preserve">. </w:t>
      </w:r>
      <w:r w:rsidR="00D75DED" w:rsidRPr="00D75DED">
        <w:rPr>
          <w:rFonts w:ascii="Georgia" w:hAnsi="Georgia" w:cs="Arial"/>
          <w:sz w:val="20"/>
          <w:szCs w:val="20"/>
        </w:rPr>
        <w:t>На территории отеля «</w:t>
      </w:r>
      <w:proofErr w:type="spellStart"/>
      <w:r w:rsidR="00D75DED" w:rsidRPr="00D75DED">
        <w:rPr>
          <w:rFonts w:ascii="Georgia" w:hAnsi="Georgia" w:cs="Arial"/>
          <w:sz w:val="20"/>
          <w:szCs w:val="20"/>
        </w:rPr>
        <w:t>Аэрополис</w:t>
      </w:r>
      <w:proofErr w:type="spellEnd"/>
      <w:r w:rsidR="00D75DED" w:rsidRPr="00D75DED">
        <w:rPr>
          <w:rFonts w:ascii="Georgia" w:hAnsi="Georgia" w:cs="Arial"/>
          <w:sz w:val="20"/>
          <w:szCs w:val="20"/>
        </w:rPr>
        <w:t>» работает круглосуточная автостоянка, чистая и ухоженная.</w:t>
      </w:r>
    </w:p>
    <w:p w:rsidR="00FB57D2" w:rsidRDefault="007156D5" w:rsidP="000217E7">
      <w:pPr>
        <w:pStyle w:val="a8"/>
        <w:contextualSpacing/>
        <w:jc w:val="both"/>
        <w:rPr>
          <w:rFonts w:ascii="Georgia" w:hAnsi="Georgia"/>
          <w:bCs/>
          <w:sz w:val="20"/>
          <w:szCs w:val="20"/>
        </w:rPr>
      </w:pPr>
      <w:r w:rsidRPr="00F43D4F">
        <w:rPr>
          <w:rFonts w:ascii="Georgia" w:hAnsi="Georgia"/>
          <w:b/>
          <w:bCs/>
          <w:sz w:val="20"/>
          <w:szCs w:val="20"/>
        </w:rPr>
        <w:t>В</w:t>
      </w:r>
      <w:r w:rsidR="0074739B" w:rsidRPr="00F43D4F">
        <w:rPr>
          <w:rFonts w:ascii="Georgia" w:hAnsi="Georgia"/>
          <w:b/>
          <w:bCs/>
          <w:sz w:val="20"/>
          <w:szCs w:val="20"/>
        </w:rPr>
        <w:t xml:space="preserve"> стоимость входит</w:t>
      </w:r>
      <w:r w:rsidR="0074739B" w:rsidRPr="00F43D4F">
        <w:rPr>
          <w:rFonts w:ascii="Georgia" w:hAnsi="Georgia"/>
          <w:bCs/>
          <w:sz w:val="20"/>
          <w:szCs w:val="20"/>
        </w:rPr>
        <w:t xml:space="preserve">: </w:t>
      </w:r>
      <w:r w:rsidR="00FE08E0" w:rsidRPr="00F43D4F">
        <w:rPr>
          <w:rFonts w:ascii="Georgia" w:hAnsi="Georgia"/>
          <w:bCs/>
          <w:sz w:val="20"/>
          <w:szCs w:val="20"/>
        </w:rPr>
        <w:t>проезд</w:t>
      </w:r>
      <w:r w:rsidR="004B0311" w:rsidRPr="00F43D4F">
        <w:rPr>
          <w:rFonts w:ascii="Georgia" w:hAnsi="Georgia"/>
          <w:bCs/>
          <w:sz w:val="20"/>
          <w:szCs w:val="20"/>
        </w:rPr>
        <w:t xml:space="preserve"> на комфортабельном автобусе</w:t>
      </w:r>
      <w:r w:rsidR="00FE08E0" w:rsidRPr="00F43D4F">
        <w:rPr>
          <w:rFonts w:ascii="Georgia" w:hAnsi="Georgia"/>
          <w:bCs/>
          <w:sz w:val="20"/>
          <w:szCs w:val="20"/>
        </w:rPr>
        <w:t xml:space="preserve">, </w:t>
      </w:r>
      <w:r w:rsidR="007D385F">
        <w:rPr>
          <w:rFonts w:ascii="Georgia" w:hAnsi="Georgia"/>
          <w:bCs/>
          <w:sz w:val="20"/>
          <w:szCs w:val="20"/>
        </w:rPr>
        <w:t>кофе, чай</w:t>
      </w:r>
      <w:r w:rsidR="00A16207">
        <w:rPr>
          <w:rFonts w:ascii="Georgia" w:hAnsi="Georgia"/>
          <w:bCs/>
          <w:sz w:val="20"/>
          <w:szCs w:val="20"/>
        </w:rPr>
        <w:t>, песни</w:t>
      </w:r>
      <w:r w:rsidR="007D385F">
        <w:rPr>
          <w:rFonts w:ascii="Georgia" w:hAnsi="Georgia"/>
          <w:bCs/>
          <w:sz w:val="20"/>
          <w:szCs w:val="20"/>
        </w:rPr>
        <w:t xml:space="preserve"> по дороге, </w:t>
      </w:r>
      <w:r w:rsidR="00FE08E0" w:rsidRPr="00F43D4F">
        <w:rPr>
          <w:rFonts w:ascii="Georgia" w:hAnsi="Georgia"/>
          <w:bCs/>
          <w:sz w:val="20"/>
          <w:szCs w:val="20"/>
        </w:rPr>
        <w:t>проживание в</w:t>
      </w:r>
      <w:r w:rsidR="004E553E">
        <w:rPr>
          <w:rFonts w:ascii="Georgia" w:hAnsi="Georgia"/>
          <w:bCs/>
          <w:sz w:val="20"/>
          <w:szCs w:val="20"/>
        </w:rPr>
        <w:t xml:space="preserve"> отеле в центре Москвы в</w:t>
      </w:r>
      <w:r w:rsidR="00FE08E0" w:rsidRPr="00F43D4F">
        <w:rPr>
          <w:rFonts w:ascii="Georgia" w:hAnsi="Georgia"/>
          <w:bCs/>
          <w:sz w:val="20"/>
          <w:szCs w:val="20"/>
        </w:rPr>
        <w:t xml:space="preserve"> 2х местных </w:t>
      </w:r>
      <w:r w:rsidR="004E553E">
        <w:rPr>
          <w:rFonts w:ascii="Georgia" w:hAnsi="Georgia"/>
          <w:bCs/>
          <w:sz w:val="20"/>
          <w:szCs w:val="20"/>
        </w:rPr>
        <w:t xml:space="preserve">стандартных </w:t>
      </w:r>
      <w:r w:rsidR="00FE08E0" w:rsidRPr="00F43D4F">
        <w:rPr>
          <w:rFonts w:ascii="Georgia" w:hAnsi="Georgia"/>
          <w:bCs/>
          <w:sz w:val="20"/>
          <w:szCs w:val="20"/>
        </w:rPr>
        <w:t xml:space="preserve">номерах с удобствами, </w:t>
      </w:r>
      <w:r w:rsidR="007D385F">
        <w:rPr>
          <w:rFonts w:ascii="Georgia" w:hAnsi="Georgia"/>
          <w:bCs/>
          <w:sz w:val="20"/>
          <w:szCs w:val="20"/>
        </w:rPr>
        <w:t xml:space="preserve">2 </w:t>
      </w:r>
      <w:r w:rsidR="00FE08E0" w:rsidRPr="00F43D4F">
        <w:rPr>
          <w:rFonts w:ascii="Georgia" w:hAnsi="Georgia"/>
          <w:bCs/>
          <w:sz w:val="20"/>
          <w:szCs w:val="20"/>
        </w:rPr>
        <w:t>завтрак</w:t>
      </w:r>
      <w:r w:rsidR="007D385F">
        <w:rPr>
          <w:rFonts w:ascii="Georgia" w:hAnsi="Georgia"/>
          <w:bCs/>
          <w:sz w:val="20"/>
          <w:szCs w:val="20"/>
        </w:rPr>
        <w:t>а</w:t>
      </w:r>
      <w:r w:rsidR="00FE08E0" w:rsidRPr="00F43D4F">
        <w:rPr>
          <w:rFonts w:ascii="Georgia" w:hAnsi="Georgia"/>
          <w:bCs/>
          <w:sz w:val="20"/>
          <w:szCs w:val="20"/>
        </w:rPr>
        <w:t xml:space="preserve"> в отеле, экскурсионное обслуживание по</w:t>
      </w:r>
      <w:r w:rsidR="00F43D4F">
        <w:rPr>
          <w:rFonts w:ascii="Georgia" w:hAnsi="Georgia"/>
          <w:bCs/>
          <w:sz w:val="20"/>
          <w:szCs w:val="20"/>
        </w:rPr>
        <w:t xml:space="preserve"> программе</w:t>
      </w:r>
      <w:r w:rsidR="007D385F">
        <w:rPr>
          <w:rFonts w:ascii="Georgia" w:hAnsi="Georgia"/>
          <w:bCs/>
          <w:sz w:val="20"/>
          <w:szCs w:val="20"/>
        </w:rPr>
        <w:t xml:space="preserve">: обзорная </w:t>
      </w:r>
      <w:r w:rsidR="007D385F" w:rsidRPr="006F51A3">
        <w:rPr>
          <w:rFonts w:ascii="Georgia" w:hAnsi="Georgia"/>
          <w:bCs/>
          <w:sz w:val="20"/>
          <w:szCs w:val="20"/>
        </w:rPr>
        <w:t xml:space="preserve">экскурсия </w:t>
      </w:r>
      <w:r w:rsidR="007D385F" w:rsidRPr="006F51A3">
        <w:rPr>
          <w:rFonts w:ascii="Georgia" w:hAnsi="Georgia" w:cs="Arial"/>
          <w:bCs/>
          <w:sz w:val="18"/>
          <w:szCs w:val="18"/>
          <w:shd w:val="clear" w:color="auto" w:fill="FFFFFF"/>
        </w:rPr>
        <w:t>«Новогодняя сказка Москвы»;</w:t>
      </w:r>
      <w:r w:rsidR="000217E7">
        <w:rPr>
          <w:rFonts w:ascii="Georgia" w:hAnsi="Georgia"/>
          <w:bCs/>
          <w:sz w:val="20"/>
          <w:szCs w:val="20"/>
        </w:rPr>
        <w:t xml:space="preserve"> экскурсия в музе</w:t>
      </w:r>
      <w:r w:rsidR="004E553E">
        <w:rPr>
          <w:rFonts w:ascii="Georgia" w:hAnsi="Georgia"/>
          <w:bCs/>
          <w:sz w:val="20"/>
          <w:szCs w:val="20"/>
        </w:rPr>
        <w:t>й</w:t>
      </w:r>
      <w:r w:rsidR="000217E7">
        <w:rPr>
          <w:rFonts w:ascii="Georgia" w:hAnsi="Georgia"/>
          <w:bCs/>
          <w:sz w:val="20"/>
          <w:szCs w:val="20"/>
        </w:rPr>
        <w:t xml:space="preserve"> «Мосфильм»</w:t>
      </w:r>
      <w:r w:rsidR="007D385F" w:rsidRPr="007D385F">
        <w:rPr>
          <w:rFonts w:ascii="Georgia" w:hAnsi="Georgia"/>
          <w:bCs/>
          <w:sz w:val="20"/>
          <w:szCs w:val="20"/>
        </w:rPr>
        <w:t xml:space="preserve"> </w:t>
      </w:r>
      <w:r w:rsidR="007D385F">
        <w:rPr>
          <w:rFonts w:ascii="Georgia" w:hAnsi="Georgia"/>
          <w:bCs/>
          <w:sz w:val="20"/>
          <w:szCs w:val="20"/>
        </w:rPr>
        <w:t>с входным билетом;</w:t>
      </w:r>
      <w:r w:rsidR="005A1D9F">
        <w:rPr>
          <w:rFonts w:ascii="Georgia" w:hAnsi="Georgia"/>
          <w:bCs/>
          <w:sz w:val="20"/>
          <w:szCs w:val="20"/>
        </w:rPr>
        <w:t xml:space="preserve"> </w:t>
      </w:r>
      <w:r w:rsidR="007D385F">
        <w:rPr>
          <w:rFonts w:ascii="Georgia" w:hAnsi="Georgia"/>
          <w:bCs/>
          <w:sz w:val="20"/>
          <w:szCs w:val="20"/>
        </w:rPr>
        <w:t>Трансфер и в</w:t>
      </w:r>
      <w:r w:rsidR="005A1D9F">
        <w:rPr>
          <w:rFonts w:ascii="Georgia" w:hAnsi="Georgia"/>
          <w:bCs/>
          <w:sz w:val="20"/>
          <w:szCs w:val="20"/>
        </w:rPr>
        <w:t>ход</w:t>
      </w:r>
      <w:r w:rsidR="007D385F">
        <w:rPr>
          <w:rFonts w:ascii="Georgia" w:hAnsi="Georgia"/>
          <w:bCs/>
          <w:sz w:val="20"/>
          <w:szCs w:val="20"/>
        </w:rPr>
        <w:t>ной билет в Измайловский кремль, услуги сопровождающего.</w:t>
      </w:r>
    </w:p>
    <w:p w:rsidR="00F43D4F" w:rsidRPr="00F43D4F" w:rsidRDefault="00F43D4F" w:rsidP="00E14D7B">
      <w:pPr>
        <w:pStyle w:val="a8"/>
        <w:contextualSpacing/>
        <w:rPr>
          <w:rFonts w:ascii="Georgia" w:hAnsi="Georgia"/>
          <w:bCs/>
          <w:sz w:val="20"/>
          <w:szCs w:val="20"/>
        </w:rPr>
      </w:pPr>
    </w:p>
    <w:p w:rsidR="00FE08E0" w:rsidRPr="00F43D4F" w:rsidRDefault="0074739B" w:rsidP="00514BE0">
      <w:pPr>
        <w:pStyle w:val="a8"/>
        <w:spacing w:before="0" w:beforeAutospacing="0" w:after="0" w:afterAutospacing="0"/>
        <w:jc w:val="both"/>
        <w:rPr>
          <w:rFonts w:ascii="Georgia" w:hAnsi="Georgia"/>
          <w:bCs/>
          <w:sz w:val="20"/>
          <w:szCs w:val="20"/>
        </w:rPr>
      </w:pPr>
      <w:r w:rsidRPr="00F43D4F">
        <w:rPr>
          <w:rFonts w:ascii="Georgia" w:hAnsi="Georgia"/>
          <w:b/>
          <w:bCs/>
          <w:sz w:val="20"/>
          <w:szCs w:val="20"/>
        </w:rPr>
        <w:t xml:space="preserve">Дополнительно </w:t>
      </w:r>
      <w:r w:rsidR="00A46345" w:rsidRPr="00F43D4F">
        <w:rPr>
          <w:rFonts w:ascii="Georgia" w:hAnsi="Georgia"/>
          <w:b/>
          <w:bCs/>
          <w:sz w:val="20"/>
          <w:szCs w:val="20"/>
        </w:rPr>
        <w:t>оплачивается</w:t>
      </w:r>
      <w:r w:rsidR="00A46345" w:rsidRPr="00F43D4F">
        <w:rPr>
          <w:rFonts w:ascii="Georgia" w:hAnsi="Georgia"/>
          <w:bCs/>
          <w:sz w:val="20"/>
          <w:szCs w:val="20"/>
        </w:rPr>
        <w:t>: Новогодний</w:t>
      </w:r>
      <w:r w:rsidR="00430CC3" w:rsidRPr="00F43D4F">
        <w:rPr>
          <w:rFonts w:ascii="Georgia" w:hAnsi="Georgia"/>
          <w:bCs/>
          <w:sz w:val="20"/>
          <w:szCs w:val="20"/>
        </w:rPr>
        <w:t xml:space="preserve"> банкет в ресторане оте</w:t>
      </w:r>
      <w:r w:rsidR="0074786F">
        <w:rPr>
          <w:rFonts w:ascii="Georgia" w:hAnsi="Georgia"/>
          <w:bCs/>
          <w:sz w:val="20"/>
          <w:szCs w:val="20"/>
        </w:rPr>
        <w:t xml:space="preserve">ля с развлекательной программой = </w:t>
      </w:r>
      <w:r w:rsidR="00430CC3" w:rsidRPr="00F43D4F">
        <w:rPr>
          <w:rFonts w:ascii="Georgia" w:hAnsi="Georgia"/>
          <w:bCs/>
          <w:sz w:val="20"/>
          <w:szCs w:val="20"/>
        </w:rPr>
        <w:t xml:space="preserve">4500 рос.руб, </w:t>
      </w:r>
      <w:r w:rsidR="00A46345" w:rsidRPr="00F43D4F">
        <w:rPr>
          <w:rFonts w:ascii="Georgia" w:hAnsi="Georgia"/>
          <w:bCs/>
          <w:sz w:val="20"/>
          <w:szCs w:val="20"/>
        </w:rPr>
        <w:t>подъем</w:t>
      </w:r>
      <w:r w:rsidR="00FE08E0" w:rsidRPr="00F43D4F">
        <w:rPr>
          <w:rFonts w:ascii="Georgia" w:hAnsi="Georgia"/>
          <w:bCs/>
          <w:sz w:val="20"/>
          <w:szCs w:val="20"/>
        </w:rPr>
        <w:t xml:space="preserve"> на смотровую площадку Москва-Сити 55 этаж = 700 рос.руб взр, 400 рос.руб дети; </w:t>
      </w:r>
      <w:r w:rsidR="00A973A5" w:rsidRPr="00F43D4F">
        <w:rPr>
          <w:rFonts w:ascii="Georgia" w:hAnsi="Georgia"/>
          <w:bCs/>
          <w:sz w:val="20"/>
          <w:szCs w:val="20"/>
        </w:rPr>
        <w:t xml:space="preserve">Групповая ночная автобусная экскурсия </w:t>
      </w:r>
      <w:r w:rsidR="00A973A5" w:rsidRPr="00F43D4F">
        <w:rPr>
          <w:rFonts w:ascii="Georgia" w:hAnsi="Georgia"/>
          <w:bCs/>
          <w:sz w:val="20"/>
          <w:szCs w:val="20"/>
          <w:u w:val="single"/>
        </w:rPr>
        <w:t>“Москва Мистическая”</w:t>
      </w:r>
      <w:r w:rsidR="00B5636A">
        <w:rPr>
          <w:rFonts w:ascii="Georgia" w:hAnsi="Georgia"/>
          <w:bCs/>
          <w:sz w:val="20"/>
          <w:szCs w:val="20"/>
        </w:rPr>
        <w:t xml:space="preserve"> = </w:t>
      </w:r>
      <w:r w:rsidR="000217E7">
        <w:rPr>
          <w:rFonts w:ascii="Georgia" w:hAnsi="Georgia"/>
          <w:bCs/>
          <w:sz w:val="20"/>
          <w:szCs w:val="20"/>
        </w:rPr>
        <w:t>75</w:t>
      </w:r>
      <w:r w:rsidR="009B3918" w:rsidRPr="00F43D4F">
        <w:rPr>
          <w:rFonts w:ascii="Georgia" w:hAnsi="Georgia"/>
          <w:bCs/>
          <w:sz w:val="20"/>
          <w:szCs w:val="20"/>
        </w:rPr>
        <w:t xml:space="preserve">0 рос.руб взр, </w:t>
      </w:r>
      <w:r w:rsidR="000217E7">
        <w:rPr>
          <w:rFonts w:ascii="Georgia" w:hAnsi="Georgia"/>
          <w:bCs/>
          <w:sz w:val="20"/>
          <w:szCs w:val="20"/>
        </w:rPr>
        <w:t>6</w:t>
      </w:r>
      <w:r w:rsidR="009B3918" w:rsidRPr="00F43D4F">
        <w:rPr>
          <w:rFonts w:ascii="Georgia" w:hAnsi="Georgia"/>
          <w:bCs/>
          <w:sz w:val="20"/>
          <w:szCs w:val="20"/>
        </w:rPr>
        <w:t xml:space="preserve">00 рос.руб дети; </w:t>
      </w:r>
      <w:r w:rsidR="005A1D9F">
        <w:rPr>
          <w:rFonts w:ascii="Georgia" w:hAnsi="Georgia"/>
          <w:bCs/>
          <w:sz w:val="20"/>
          <w:szCs w:val="20"/>
        </w:rPr>
        <w:t xml:space="preserve">входной билет + </w:t>
      </w:r>
      <w:r w:rsidR="00E2099D" w:rsidRPr="00F43D4F">
        <w:rPr>
          <w:rFonts w:ascii="Georgia" w:hAnsi="Georgia"/>
          <w:bCs/>
          <w:sz w:val="20"/>
          <w:szCs w:val="20"/>
        </w:rPr>
        <w:t>дегустация в Музе</w:t>
      </w:r>
      <w:r w:rsidR="006F51A3">
        <w:rPr>
          <w:rFonts w:ascii="Georgia" w:hAnsi="Georgia"/>
          <w:bCs/>
          <w:sz w:val="20"/>
          <w:szCs w:val="20"/>
        </w:rPr>
        <w:t>й</w:t>
      </w:r>
      <w:r w:rsidR="00E2099D" w:rsidRPr="00F43D4F">
        <w:rPr>
          <w:rFonts w:ascii="Georgia" w:hAnsi="Georgia"/>
          <w:bCs/>
          <w:sz w:val="20"/>
          <w:szCs w:val="20"/>
        </w:rPr>
        <w:t xml:space="preserve"> Истории водки-750 руб./чел.</w:t>
      </w:r>
    </w:p>
    <w:p w:rsidR="00C84040" w:rsidRPr="005A1D9F" w:rsidRDefault="007C7BA8" w:rsidP="006A1FD5">
      <w:pPr>
        <w:pStyle w:val="a8"/>
        <w:numPr>
          <w:ilvl w:val="0"/>
          <w:numId w:val="10"/>
        </w:numPr>
        <w:rPr>
          <w:rFonts w:ascii="Georgia" w:hAnsi="Georgia"/>
          <w:bCs/>
          <w:sz w:val="20"/>
          <w:szCs w:val="20"/>
        </w:rPr>
      </w:pPr>
      <w:r w:rsidRPr="00F43D4F">
        <w:rPr>
          <w:rFonts w:ascii="Georgia" w:hAnsi="Georgia"/>
          <w:bCs/>
          <w:sz w:val="20"/>
          <w:szCs w:val="20"/>
        </w:rPr>
        <w:t>Примечания:</w:t>
      </w:r>
      <w:r w:rsidR="00837ED4" w:rsidRPr="00F43D4F">
        <w:rPr>
          <w:rFonts w:ascii="Georgia" w:hAnsi="Georgia"/>
          <w:bCs/>
          <w:sz w:val="20"/>
          <w:szCs w:val="20"/>
        </w:rPr>
        <w:t xml:space="preserve"> При проходе на территорию Кремля все большие сумки, рюкзаки, перочинные ножи сдаются в камеру хранения в Александровском саду (услуга платная).</w:t>
      </w:r>
    </w:p>
    <w:p w:rsidR="00F07C0B" w:rsidRDefault="00F07C0B" w:rsidP="00D64B94">
      <w:pPr>
        <w:pStyle w:val="a8"/>
        <w:spacing w:before="0" w:beforeAutospacing="0" w:after="0" w:afterAutospacing="0"/>
        <w:rPr>
          <w:rFonts w:ascii="Georgia" w:hAnsi="Georgia"/>
          <w:bCs/>
          <w:sz w:val="18"/>
        </w:rPr>
      </w:pPr>
    </w:p>
    <w:p w:rsidR="00E56A6B" w:rsidRPr="00626079" w:rsidRDefault="00626079" w:rsidP="00626079">
      <w:pPr>
        <w:pStyle w:val="a8"/>
        <w:jc w:val="center"/>
        <w:rPr>
          <w:rFonts w:ascii="Georgia" w:hAnsi="Georgia"/>
          <w:bCs/>
          <w:sz w:val="16"/>
        </w:rPr>
      </w:pPr>
      <w:r w:rsidRPr="00626079">
        <w:rPr>
          <w:rFonts w:ascii="Georgia" w:hAnsi="Georgia"/>
          <w:color w:val="424242"/>
          <w:sz w:val="18"/>
          <w:szCs w:val="20"/>
          <w:shd w:val="clear" w:color="auto" w:fill="FFFFFF"/>
        </w:rPr>
        <w:t>Фирма "ЭЛДИВИ"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(в случае обстоятельств, вызванн</w:t>
      </w:r>
      <w:r w:rsidR="00E2099D">
        <w:rPr>
          <w:rFonts w:ascii="Georgia" w:hAnsi="Georgia"/>
          <w:color w:val="424242"/>
          <w:sz w:val="18"/>
          <w:szCs w:val="20"/>
          <w:shd w:val="clear" w:color="auto" w:fill="FFFFFF"/>
        </w:rPr>
        <w:t>ых причинами, от фирмы "Элдиви</w:t>
      </w:r>
      <w:r w:rsidRPr="00626079">
        <w:rPr>
          <w:rFonts w:ascii="Georgia" w:hAnsi="Georgia"/>
          <w:color w:val="424242"/>
          <w:sz w:val="18"/>
          <w:szCs w:val="20"/>
          <w:shd w:val="clear" w:color="auto" w:fill="FFFFFF"/>
        </w:rPr>
        <w:t>" не зависящими). Время в пути указано ориентировочное. Фирма "ЭЛДИВИ" не несет ответственности за задержки, связанные с простоем на границах, пробками на дорогах.</w:t>
      </w:r>
    </w:p>
    <w:sectPr w:rsidR="00E56A6B" w:rsidRPr="00626079" w:rsidSect="00DC06C7">
      <w:headerReference w:type="default" r:id="rId10"/>
      <w:pgSz w:w="11906" w:h="16838"/>
      <w:pgMar w:top="0" w:right="282" w:bottom="0" w:left="720" w:header="142" w:footer="267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58" w:rsidRDefault="00D13258">
      <w:r>
        <w:separator/>
      </w:r>
    </w:p>
  </w:endnote>
  <w:endnote w:type="continuationSeparator" w:id="0">
    <w:p w:rsidR="00D13258" w:rsidRDefault="00D1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-JSD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58" w:rsidRDefault="00D13258">
      <w:r>
        <w:separator/>
      </w:r>
    </w:p>
  </w:footnote>
  <w:footnote w:type="continuationSeparator" w:id="0">
    <w:p w:rsidR="00D13258" w:rsidRDefault="00D1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6C" w:rsidRPr="00751AD6" w:rsidRDefault="005612A1" w:rsidP="004A6049">
    <w:pPr>
      <w:pStyle w:val="a4"/>
      <w:ind w:right="414"/>
      <w:jc w:val="right"/>
      <w:rPr>
        <w:rFonts w:ascii="Georgia" w:hAnsi="Georgia"/>
        <w:b/>
        <w:sz w:val="22"/>
        <w:szCs w:val="22"/>
      </w:rPr>
    </w:pPr>
    <w:r>
      <w:rPr>
        <w:rFonts w:ascii="Georgia" w:hAnsi="Georgia"/>
        <w:b/>
        <w:sz w:val="22"/>
        <w:szCs w:val="22"/>
      </w:rPr>
      <w:t xml:space="preserve"> </w:t>
    </w:r>
    <w:r w:rsidR="004A6049">
      <w:rPr>
        <w:rFonts w:ascii="Georgia" w:hAnsi="Georgia"/>
        <w:b/>
        <w:sz w:val="22"/>
        <w:szCs w:val="22"/>
      </w:rPr>
      <w:t xml:space="preserve">5 </w:t>
    </w:r>
    <w:r w:rsidR="009A4B39">
      <w:rPr>
        <w:rFonts w:ascii="Georgia" w:hAnsi="Georgia"/>
        <w:b/>
        <w:sz w:val="22"/>
        <w:szCs w:val="22"/>
      </w:rPr>
      <w:t xml:space="preserve">дней/ </w:t>
    </w:r>
    <w:r w:rsidR="0074739B">
      <w:rPr>
        <w:rFonts w:ascii="Georgia" w:hAnsi="Georgia"/>
        <w:b/>
        <w:sz w:val="22"/>
        <w:szCs w:val="22"/>
      </w:rPr>
      <w:t>2 ночных</w:t>
    </w:r>
    <w:r w:rsidR="003B0B6D">
      <w:rPr>
        <w:rFonts w:ascii="Georgia" w:hAnsi="Georgia"/>
        <w:b/>
        <w:sz w:val="22"/>
        <w:szCs w:val="22"/>
      </w:rPr>
      <w:t xml:space="preserve"> переезд</w:t>
    </w:r>
    <w:r w:rsidR="0074739B">
      <w:rPr>
        <w:rFonts w:ascii="Georgia" w:hAnsi="Georgia"/>
        <w:b/>
        <w:sz w:val="22"/>
        <w:szCs w:val="22"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01E3"/>
    <w:multiLevelType w:val="multilevel"/>
    <w:tmpl w:val="07EE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F57CE"/>
    <w:multiLevelType w:val="hybridMultilevel"/>
    <w:tmpl w:val="4B5A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436F"/>
    <w:multiLevelType w:val="multilevel"/>
    <w:tmpl w:val="8536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D1677"/>
    <w:multiLevelType w:val="multilevel"/>
    <w:tmpl w:val="FD8A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F0468"/>
    <w:multiLevelType w:val="multilevel"/>
    <w:tmpl w:val="977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BE4581"/>
    <w:multiLevelType w:val="hybridMultilevel"/>
    <w:tmpl w:val="396C61B4"/>
    <w:lvl w:ilvl="0" w:tplc="8E5AA8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4543A"/>
    <w:multiLevelType w:val="hybridMultilevel"/>
    <w:tmpl w:val="362203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2C2CC9"/>
    <w:multiLevelType w:val="multilevel"/>
    <w:tmpl w:val="9C92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461E5"/>
    <w:multiLevelType w:val="hybridMultilevel"/>
    <w:tmpl w:val="2D6CDDE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E622B"/>
    <w:multiLevelType w:val="multilevel"/>
    <w:tmpl w:val="98A8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>
      <o:colormru v:ext="edit" colors="#90f,#320064,#35168c,#9476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612"/>
    <w:rsid w:val="000143FE"/>
    <w:rsid w:val="000217E7"/>
    <w:rsid w:val="000218BB"/>
    <w:rsid w:val="00025800"/>
    <w:rsid w:val="00030AEC"/>
    <w:rsid w:val="00035180"/>
    <w:rsid w:val="00035E43"/>
    <w:rsid w:val="000507D2"/>
    <w:rsid w:val="00060B64"/>
    <w:rsid w:val="00062D26"/>
    <w:rsid w:val="00066E6D"/>
    <w:rsid w:val="000767EB"/>
    <w:rsid w:val="0008356C"/>
    <w:rsid w:val="00083B32"/>
    <w:rsid w:val="000865DF"/>
    <w:rsid w:val="00091751"/>
    <w:rsid w:val="00092B30"/>
    <w:rsid w:val="000A2BD3"/>
    <w:rsid w:val="000A4385"/>
    <w:rsid w:val="000A6816"/>
    <w:rsid w:val="000D1D89"/>
    <w:rsid w:val="000D7FF9"/>
    <w:rsid w:val="000E00A3"/>
    <w:rsid w:val="000E7B95"/>
    <w:rsid w:val="000F11B6"/>
    <w:rsid w:val="0011077A"/>
    <w:rsid w:val="00115105"/>
    <w:rsid w:val="00117810"/>
    <w:rsid w:val="00133117"/>
    <w:rsid w:val="00164E1C"/>
    <w:rsid w:val="00173196"/>
    <w:rsid w:val="001755E5"/>
    <w:rsid w:val="00185320"/>
    <w:rsid w:val="00192402"/>
    <w:rsid w:val="001A52D5"/>
    <w:rsid w:val="001C0CE0"/>
    <w:rsid w:val="001C11D1"/>
    <w:rsid w:val="001C277B"/>
    <w:rsid w:val="001C51C4"/>
    <w:rsid w:val="001D0CEE"/>
    <w:rsid w:val="001F1856"/>
    <w:rsid w:val="00213405"/>
    <w:rsid w:val="002432E4"/>
    <w:rsid w:val="00243822"/>
    <w:rsid w:val="00243951"/>
    <w:rsid w:val="00246056"/>
    <w:rsid w:val="002507EB"/>
    <w:rsid w:val="00263438"/>
    <w:rsid w:val="002750D2"/>
    <w:rsid w:val="002904F6"/>
    <w:rsid w:val="002A7E33"/>
    <w:rsid w:val="002B75D4"/>
    <w:rsid w:val="002C497C"/>
    <w:rsid w:val="002D1A01"/>
    <w:rsid w:val="002D2F4A"/>
    <w:rsid w:val="002E7198"/>
    <w:rsid w:val="002E7EE8"/>
    <w:rsid w:val="00306E55"/>
    <w:rsid w:val="0031262B"/>
    <w:rsid w:val="003207A2"/>
    <w:rsid w:val="003258F6"/>
    <w:rsid w:val="003312F0"/>
    <w:rsid w:val="00335561"/>
    <w:rsid w:val="00336559"/>
    <w:rsid w:val="0034014F"/>
    <w:rsid w:val="00351290"/>
    <w:rsid w:val="00361BF7"/>
    <w:rsid w:val="003844F0"/>
    <w:rsid w:val="00386B04"/>
    <w:rsid w:val="003938F5"/>
    <w:rsid w:val="003A6A4D"/>
    <w:rsid w:val="003A7D64"/>
    <w:rsid w:val="003B0B6D"/>
    <w:rsid w:val="003B6ED3"/>
    <w:rsid w:val="003B7E4E"/>
    <w:rsid w:val="003C7B45"/>
    <w:rsid w:val="003D2A79"/>
    <w:rsid w:val="003D5CE8"/>
    <w:rsid w:val="003E37A7"/>
    <w:rsid w:val="003F4E97"/>
    <w:rsid w:val="003F7F80"/>
    <w:rsid w:val="00403F2F"/>
    <w:rsid w:val="00426139"/>
    <w:rsid w:val="00430CC3"/>
    <w:rsid w:val="00433C56"/>
    <w:rsid w:val="0044589D"/>
    <w:rsid w:val="004519F7"/>
    <w:rsid w:val="004A0D3D"/>
    <w:rsid w:val="004A208A"/>
    <w:rsid w:val="004A5B80"/>
    <w:rsid w:val="004A6049"/>
    <w:rsid w:val="004A61AC"/>
    <w:rsid w:val="004B0311"/>
    <w:rsid w:val="004C0F13"/>
    <w:rsid w:val="004C37BC"/>
    <w:rsid w:val="004D2587"/>
    <w:rsid w:val="004D390E"/>
    <w:rsid w:val="004D7A71"/>
    <w:rsid w:val="004E310E"/>
    <w:rsid w:val="004E43C6"/>
    <w:rsid w:val="004E5332"/>
    <w:rsid w:val="004E553E"/>
    <w:rsid w:val="004F0686"/>
    <w:rsid w:val="00512C39"/>
    <w:rsid w:val="00514BE0"/>
    <w:rsid w:val="00531EAC"/>
    <w:rsid w:val="0054031A"/>
    <w:rsid w:val="00560321"/>
    <w:rsid w:val="005612A1"/>
    <w:rsid w:val="00564E7F"/>
    <w:rsid w:val="00567E51"/>
    <w:rsid w:val="00581165"/>
    <w:rsid w:val="005875A4"/>
    <w:rsid w:val="005969DE"/>
    <w:rsid w:val="005A1D9F"/>
    <w:rsid w:val="005C637A"/>
    <w:rsid w:val="005C6DBF"/>
    <w:rsid w:val="005C7E63"/>
    <w:rsid w:val="005D0DE2"/>
    <w:rsid w:val="005D0EA6"/>
    <w:rsid w:val="005D73D8"/>
    <w:rsid w:val="005D73F2"/>
    <w:rsid w:val="0060710B"/>
    <w:rsid w:val="00626079"/>
    <w:rsid w:val="00646104"/>
    <w:rsid w:val="00647051"/>
    <w:rsid w:val="006502C5"/>
    <w:rsid w:val="006533CD"/>
    <w:rsid w:val="0065700E"/>
    <w:rsid w:val="006768CF"/>
    <w:rsid w:val="00685500"/>
    <w:rsid w:val="006A1FD5"/>
    <w:rsid w:val="006A51E3"/>
    <w:rsid w:val="006B2C57"/>
    <w:rsid w:val="006B31DD"/>
    <w:rsid w:val="006C64C7"/>
    <w:rsid w:val="006D0FA8"/>
    <w:rsid w:val="006D4EBE"/>
    <w:rsid w:val="006D5C65"/>
    <w:rsid w:val="006D60E3"/>
    <w:rsid w:val="006E0779"/>
    <w:rsid w:val="006F51A3"/>
    <w:rsid w:val="006F5EC8"/>
    <w:rsid w:val="007019E2"/>
    <w:rsid w:val="00702380"/>
    <w:rsid w:val="00707971"/>
    <w:rsid w:val="007156D5"/>
    <w:rsid w:val="0074739B"/>
    <w:rsid w:val="0074786F"/>
    <w:rsid w:val="00750B65"/>
    <w:rsid w:val="00751AD6"/>
    <w:rsid w:val="0075286D"/>
    <w:rsid w:val="007772FC"/>
    <w:rsid w:val="007829E3"/>
    <w:rsid w:val="00787E67"/>
    <w:rsid w:val="007A13DA"/>
    <w:rsid w:val="007A7147"/>
    <w:rsid w:val="007C3FEB"/>
    <w:rsid w:val="007C7BA8"/>
    <w:rsid w:val="007D1D4E"/>
    <w:rsid w:val="007D385F"/>
    <w:rsid w:val="007D5F72"/>
    <w:rsid w:val="007F0E48"/>
    <w:rsid w:val="007F5C1A"/>
    <w:rsid w:val="00804D2C"/>
    <w:rsid w:val="00806629"/>
    <w:rsid w:val="00807060"/>
    <w:rsid w:val="00807AC3"/>
    <w:rsid w:val="00833303"/>
    <w:rsid w:val="008344E1"/>
    <w:rsid w:val="00837ED4"/>
    <w:rsid w:val="0084134F"/>
    <w:rsid w:val="008420B6"/>
    <w:rsid w:val="00843E90"/>
    <w:rsid w:val="00844CD0"/>
    <w:rsid w:val="00860081"/>
    <w:rsid w:val="008633DD"/>
    <w:rsid w:val="00870DB6"/>
    <w:rsid w:val="00891FED"/>
    <w:rsid w:val="008A4B1B"/>
    <w:rsid w:val="008B2EBF"/>
    <w:rsid w:val="008B4A77"/>
    <w:rsid w:val="008D2D40"/>
    <w:rsid w:val="008E1137"/>
    <w:rsid w:val="008E4C9B"/>
    <w:rsid w:val="008F31FE"/>
    <w:rsid w:val="00906AF3"/>
    <w:rsid w:val="009100F8"/>
    <w:rsid w:val="00925D71"/>
    <w:rsid w:val="009314DF"/>
    <w:rsid w:val="00936EE2"/>
    <w:rsid w:val="009447BE"/>
    <w:rsid w:val="00956DC6"/>
    <w:rsid w:val="00970BAE"/>
    <w:rsid w:val="00975E59"/>
    <w:rsid w:val="00983DEB"/>
    <w:rsid w:val="0098640B"/>
    <w:rsid w:val="009866C7"/>
    <w:rsid w:val="009A14C9"/>
    <w:rsid w:val="009A4B39"/>
    <w:rsid w:val="009B204F"/>
    <w:rsid w:val="009B2663"/>
    <w:rsid w:val="009B3918"/>
    <w:rsid w:val="009D02D5"/>
    <w:rsid w:val="009D1766"/>
    <w:rsid w:val="009D7270"/>
    <w:rsid w:val="009E3B8D"/>
    <w:rsid w:val="00A16207"/>
    <w:rsid w:val="00A16C7E"/>
    <w:rsid w:val="00A20F45"/>
    <w:rsid w:val="00A26C59"/>
    <w:rsid w:val="00A36B19"/>
    <w:rsid w:val="00A37EB2"/>
    <w:rsid w:val="00A46345"/>
    <w:rsid w:val="00A5042C"/>
    <w:rsid w:val="00A73A43"/>
    <w:rsid w:val="00A90695"/>
    <w:rsid w:val="00A973A5"/>
    <w:rsid w:val="00A97895"/>
    <w:rsid w:val="00AB15FD"/>
    <w:rsid w:val="00AB1922"/>
    <w:rsid w:val="00AB26F8"/>
    <w:rsid w:val="00AC12A0"/>
    <w:rsid w:val="00AC39D2"/>
    <w:rsid w:val="00AC6B98"/>
    <w:rsid w:val="00AE1A72"/>
    <w:rsid w:val="00AF4AD7"/>
    <w:rsid w:val="00AF53F5"/>
    <w:rsid w:val="00AF6CA8"/>
    <w:rsid w:val="00B02698"/>
    <w:rsid w:val="00B12721"/>
    <w:rsid w:val="00B2152C"/>
    <w:rsid w:val="00B2185E"/>
    <w:rsid w:val="00B23388"/>
    <w:rsid w:val="00B2346F"/>
    <w:rsid w:val="00B2556C"/>
    <w:rsid w:val="00B36091"/>
    <w:rsid w:val="00B50879"/>
    <w:rsid w:val="00B55878"/>
    <w:rsid w:val="00B56318"/>
    <w:rsid w:val="00B5636A"/>
    <w:rsid w:val="00B60C9A"/>
    <w:rsid w:val="00B679C4"/>
    <w:rsid w:val="00B754FD"/>
    <w:rsid w:val="00B86A0B"/>
    <w:rsid w:val="00B97005"/>
    <w:rsid w:val="00BA2A7D"/>
    <w:rsid w:val="00BA3986"/>
    <w:rsid w:val="00BA3A9E"/>
    <w:rsid w:val="00BA6DEE"/>
    <w:rsid w:val="00BA7430"/>
    <w:rsid w:val="00BC0ABD"/>
    <w:rsid w:val="00BE3257"/>
    <w:rsid w:val="00BF725D"/>
    <w:rsid w:val="00C051BF"/>
    <w:rsid w:val="00C0577E"/>
    <w:rsid w:val="00C5136A"/>
    <w:rsid w:val="00C61531"/>
    <w:rsid w:val="00C63E4D"/>
    <w:rsid w:val="00C73172"/>
    <w:rsid w:val="00C84040"/>
    <w:rsid w:val="00C92E76"/>
    <w:rsid w:val="00CA7C1C"/>
    <w:rsid w:val="00CB13E7"/>
    <w:rsid w:val="00CB148C"/>
    <w:rsid w:val="00CB4205"/>
    <w:rsid w:val="00CB78AA"/>
    <w:rsid w:val="00CC1C55"/>
    <w:rsid w:val="00CC4AA9"/>
    <w:rsid w:val="00CD45C5"/>
    <w:rsid w:val="00CD7C65"/>
    <w:rsid w:val="00CE67F1"/>
    <w:rsid w:val="00CF39D2"/>
    <w:rsid w:val="00CF7F2D"/>
    <w:rsid w:val="00D0332A"/>
    <w:rsid w:val="00D074BF"/>
    <w:rsid w:val="00D13258"/>
    <w:rsid w:val="00D22E83"/>
    <w:rsid w:val="00D25EEE"/>
    <w:rsid w:val="00D3781E"/>
    <w:rsid w:val="00D463D6"/>
    <w:rsid w:val="00D46A74"/>
    <w:rsid w:val="00D51D66"/>
    <w:rsid w:val="00D545BC"/>
    <w:rsid w:val="00D57C54"/>
    <w:rsid w:val="00D60F2D"/>
    <w:rsid w:val="00D62E19"/>
    <w:rsid w:val="00D64B94"/>
    <w:rsid w:val="00D75DED"/>
    <w:rsid w:val="00D75E38"/>
    <w:rsid w:val="00D81954"/>
    <w:rsid w:val="00D82F1E"/>
    <w:rsid w:val="00D82FEB"/>
    <w:rsid w:val="00D910C8"/>
    <w:rsid w:val="00DA45B9"/>
    <w:rsid w:val="00DA61AE"/>
    <w:rsid w:val="00DB18B8"/>
    <w:rsid w:val="00DB3099"/>
    <w:rsid w:val="00DB581C"/>
    <w:rsid w:val="00DC06C7"/>
    <w:rsid w:val="00DC1755"/>
    <w:rsid w:val="00DC44A0"/>
    <w:rsid w:val="00DC5349"/>
    <w:rsid w:val="00DF260E"/>
    <w:rsid w:val="00DF3277"/>
    <w:rsid w:val="00E013B5"/>
    <w:rsid w:val="00E10C60"/>
    <w:rsid w:val="00E10E28"/>
    <w:rsid w:val="00E14D7B"/>
    <w:rsid w:val="00E15AAF"/>
    <w:rsid w:val="00E204C0"/>
    <w:rsid w:val="00E2099D"/>
    <w:rsid w:val="00E20B06"/>
    <w:rsid w:val="00E343B3"/>
    <w:rsid w:val="00E42DA2"/>
    <w:rsid w:val="00E43C13"/>
    <w:rsid w:val="00E56A6B"/>
    <w:rsid w:val="00E5757C"/>
    <w:rsid w:val="00E70491"/>
    <w:rsid w:val="00E84E75"/>
    <w:rsid w:val="00EA5458"/>
    <w:rsid w:val="00EB31A3"/>
    <w:rsid w:val="00ED1C16"/>
    <w:rsid w:val="00ED1F97"/>
    <w:rsid w:val="00ED6C70"/>
    <w:rsid w:val="00EF4612"/>
    <w:rsid w:val="00F044DB"/>
    <w:rsid w:val="00F055E0"/>
    <w:rsid w:val="00F07C0B"/>
    <w:rsid w:val="00F130CA"/>
    <w:rsid w:val="00F2205B"/>
    <w:rsid w:val="00F238DB"/>
    <w:rsid w:val="00F27FE0"/>
    <w:rsid w:val="00F302E8"/>
    <w:rsid w:val="00F408B2"/>
    <w:rsid w:val="00F43D4F"/>
    <w:rsid w:val="00F63584"/>
    <w:rsid w:val="00F637D2"/>
    <w:rsid w:val="00F70967"/>
    <w:rsid w:val="00F750A2"/>
    <w:rsid w:val="00F8106E"/>
    <w:rsid w:val="00F85106"/>
    <w:rsid w:val="00FB57D2"/>
    <w:rsid w:val="00FD1C7E"/>
    <w:rsid w:val="00FE08E0"/>
    <w:rsid w:val="00FE0C5D"/>
    <w:rsid w:val="00FE33D6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90f,#320064,#35168c,#9476ea"/>
    </o:shapedefaults>
    <o:shapelayout v:ext="edit">
      <o:idmap v:ext="edit" data="1"/>
    </o:shapelayout>
  </w:shapeDefaults>
  <w:decimalSymbol w:val=","/>
  <w:listSeparator w:val=";"/>
  <w15:docId w15:val="{8126B84B-92BF-4023-ADD9-359952FC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0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10C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810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12"/>
    <w:rPr>
      <w:color w:val="0000FF"/>
      <w:u w:val="single"/>
    </w:rPr>
  </w:style>
  <w:style w:type="paragraph" w:styleId="a4">
    <w:name w:val="header"/>
    <w:basedOn w:val="a"/>
    <w:link w:val="a5"/>
    <w:rsid w:val="007D5F7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D5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D0CEE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9"/>
    <w:uiPriority w:val="99"/>
    <w:unhideWhenUsed/>
    <w:rsid w:val="00CB13E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C277B"/>
    <w:rPr>
      <w:b/>
      <w:bCs/>
    </w:rPr>
  </w:style>
  <w:style w:type="paragraph" w:styleId="ab">
    <w:name w:val="Body Text"/>
    <w:basedOn w:val="a"/>
    <w:link w:val="ac"/>
    <w:rsid w:val="001C277B"/>
    <w:pPr>
      <w:jc w:val="both"/>
    </w:pPr>
    <w:rPr>
      <w:rFonts w:ascii="Bookman Old Style" w:hAnsi="Bookman Old Style"/>
      <w:szCs w:val="20"/>
    </w:rPr>
  </w:style>
  <w:style w:type="character" w:customStyle="1" w:styleId="ac">
    <w:name w:val="Основной текст Знак"/>
    <w:link w:val="ab"/>
    <w:rsid w:val="001C277B"/>
    <w:rPr>
      <w:rFonts w:ascii="Bookman Old Style" w:hAnsi="Bookman Old Style"/>
      <w:sz w:val="24"/>
    </w:rPr>
  </w:style>
  <w:style w:type="character" w:customStyle="1" w:styleId="a7">
    <w:name w:val="Нижний колонтитул Знак"/>
    <w:link w:val="a6"/>
    <w:uiPriority w:val="99"/>
    <w:rsid w:val="00B55878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10C60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F810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8106E"/>
  </w:style>
  <w:style w:type="character" w:customStyle="1" w:styleId="a9">
    <w:name w:val="Обычный (веб) Знак"/>
    <w:basedOn w:val="a0"/>
    <w:link w:val="a8"/>
    <w:locked/>
    <w:rsid w:val="004E310E"/>
    <w:rPr>
      <w:sz w:val="24"/>
      <w:szCs w:val="24"/>
    </w:rPr>
  </w:style>
  <w:style w:type="paragraph" w:customStyle="1" w:styleId="LISTEText">
    <w:name w:val="LISTE Text"/>
    <w:next w:val="a"/>
    <w:rsid w:val="00E56A6B"/>
    <w:pPr>
      <w:spacing w:line="360" w:lineRule="auto"/>
    </w:pPr>
    <w:rPr>
      <w:rFonts w:ascii="Arial" w:eastAsia="SimSun" w:hAnsi="Arial" w:cs="Angsana New"/>
      <w:iCs/>
      <w:sz w:val="22"/>
      <w:szCs w:val="24"/>
      <w:lang w:val="de-AT" w:eastAsia="zh-CN" w:bidi="th-TH"/>
    </w:rPr>
  </w:style>
  <w:style w:type="paragraph" w:styleId="ad">
    <w:name w:val="Balloon Text"/>
    <w:basedOn w:val="a"/>
    <w:link w:val="ae"/>
    <w:rsid w:val="00B754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754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0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Emphasis"/>
    <w:basedOn w:val="a0"/>
    <w:uiPriority w:val="20"/>
    <w:qFormat/>
    <w:rsid w:val="00DF260E"/>
    <w:rPr>
      <w:i/>
      <w:iCs/>
    </w:rPr>
  </w:style>
  <w:style w:type="table" w:styleId="af0">
    <w:name w:val="Table Grid"/>
    <w:basedOn w:val="a1"/>
    <w:rsid w:val="0074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56318"/>
    <w:pPr>
      <w:ind w:left="720"/>
      <w:contextualSpacing/>
    </w:pPr>
  </w:style>
  <w:style w:type="character" w:styleId="af2">
    <w:name w:val="FollowedHyperlink"/>
    <w:basedOn w:val="a0"/>
    <w:semiHidden/>
    <w:unhideWhenUsed/>
    <w:rsid w:val="00834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kvariu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vc-vdnh.msk.ru/kat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 выходного дня ЭСТОНИЯ-ЛАТВИЯ-ЛИТВА (4 дня/1 ночной переезд</vt:lpstr>
    </vt:vector>
  </TitlesOfParts>
  <Company>MoBIL GROUP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выходного дня ЭСТОНИЯ-ЛАТВИЯ-ЛИТВА (4 дня/1 ночной переезд</dc:title>
  <dc:subject/>
  <dc:creator>Admin</dc:creator>
  <cp:keywords/>
  <dc:description/>
  <cp:lastModifiedBy>RePack by Diakov</cp:lastModifiedBy>
  <cp:revision>9</cp:revision>
  <cp:lastPrinted>2016-11-17T12:22:00Z</cp:lastPrinted>
  <dcterms:created xsi:type="dcterms:W3CDTF">2016-11-17T14:30:00Z</dcterms:created>
  <dcterms:modified xsi:type="dcterms:W3CDTF">2017-09-19T15:44:00Z</dcterms:modified>
</cp:coreProperties>
</file>